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481" w:rsidRPr="004D5865" w:rsidRDefault="000F3481" w:rsidP="00821D75">
      <w:pPr>
        <w:jc w:val="center"/>
        <w:rPr>
          <w:b/>
        </w:rPr>
      </w:pPr>
    </w:p>
    <w:p w:rsidR="00821D75" w:rsidRPr="006628BB" w:rsidRDefault="006628BB" w:rsidP="008C5921">
      <w:pPr>
        <w:jc w:val="center"/>
        <w:rPr>
          <w:b/>
          <w:sz w:val="28"/>
          <w:szCs w:val="28"/>
          <w:lang w:val="sr-Cyrl-BA"/>
        </w:rPr>
      </w:pPr>
      <w:r w:rsidRPr="006628BB">
        <w:rPr>
          <w:b/>
          <w:sz w:val="28"/>
          <w:szCs w:val="28"/>
        </w:rPr>
        <w:t>Анекс</w:t>
      </w:r>
      <w:r w:rsidR="00821D75" w:rsidRPr="006628BB">
        <w:rPr>
          <w:b/>
          <w:sz w:val="28"/>
          <w:szCs w:val="28"/>
        </w:rPr>
        <w:t xml:space="preserve"> школског програма</w:t>
      </w:r>
    </w:p>
    <w:p w:rsidR="008C5921" w:rsidRPr="006628BB" w:rsidRDefault="008C5921" w:rsidP="008C5921">
      <w:pPr>
        <w:jc w:val="center"/>
        <w:rPr>
          <w:b/>
          <w:sz w:val="28"/>
          <w:szCs w:val="28"/>
          <w:lang w:val="sr-Cyrl-BA"/>
        </w:rPr>
      </w:pPr>
    </w:p>
    <w:p w:rsidR="008C5921" w:rsidRDefault="004D5865" w:rsidP="008C5921">
      <w:pPr>
        <w:rPr>
          <w:b/>
          <w:lang w:val="sr-Cyrl-BA"/>
        </w:rPr>
      </w:pPr>
      <w:r>
        <w:rPr>
          <w:b/>
          <w:lang w:val="sr-Cyrl-BA"/>
        </w:rPr>
        <w:t xml:space="preserve">Предмет </w:t>
      </w:r>
      <w:r w:rsidR="006628BB">
        <w:rPr>
          <w:b/>
          <w:lang w:val="en-US"/>
        </w:rPr>
        <w:t xml:space="preserve">: </w:t>
      </w:r>
      <w:r w:rsidR="00637C9F">
        <w:rPr>
          <w:b/>
          <w:lang w:val="sr-Cyrl-BA"/>
        </w:rPr>
        <w:t>ИНФОРМАТИКА И РАЧУНАРСТВО</w:t>
      </w:r>
      <w:r w:rsidR="008C5921">
        <w:rPr>
          <w:b/>
          <w:lang w:val="sr-Cyrl-BA"/>
        </w:rPr>
        <w:t xml:space="preserve">, </w:t>
      </w:r>
      <w:r w:rsidR="006628BB">
        <w:rPr>
          <w:b/>
          <w:lang w:val="sr-Cyrl-BA"/>
        </w:rPr>
        <w:t xml:space="preserve"> </w:t>
      </w:r>
      <w:r w:rsidR="008C5921">
        <w:rPr>
          <w:b/>
          <w:lang w:val="sr-Cyrl-BA"/>
        </w:rPr>
        <w:t>разред</w:t>
      </w:r>
      <w:r w:rsidR="006628BB">
        <w:rPr>
          <w:b/>
          <w:lang w:val="sr-Cyrl-BA"/>
        </w:rPr>
        <w:t xml:space="preserve">: </w:t>
      </w:r>
      <w:r w:rsidR="00637C9F">
        <w:rPr>
          <w:b/>
          <w:lang w:val="sr-Cyrl-BA"/>
        </w:rPr>
        <w:t xml:space="preserve"> ОСМИ</w:t>
      </w:r>
      <w:r w:rsidR="006628BB">
        <w:rPr>
          <w:b/>
          <w:lang w:val="sr-Cyrl-BA"/>
        </w:rPr>
        <w:t xml:space="preserve"> </w:t>
      </w:r>
    </w:p>
    <w:p w:rsidR="008C5921" w:rsidRDefault="008C5921" w:rsidP="008C5921">
      <w:pPr>
        <w:jc w:val="center"/>
        <w:rPr>
          <w:b/>
          <w:lang w:val="sr-Cyrl-BA"/>
        </w:rPr>
      </w:pPr>
    </w:p>
    <w:tbl>
      <w:tblPr>
        <w:tblStyle w:val="TableGrid"/>
        <w:tblW w:w="0" w:type="auto"/>
        <w:tblLook w:val="04A0"/>
      </w:tblPr>
      <w:tblGrid>
        <w:gridCol w:w="3305"/>
        <w:gridCol w:w="3305"/>
        <w:gridCol w:w="3306"/>
        <w:gridCol w:w="3306"/>
      </w:tblGrid>
      <w:tr w:rsidR="008C5921" w:rsidTr="008C5921">
        <w:tc>
          <w:tcPr>
            <w:tcW w:w="3305" w:type="dxa"/>
          </w:tcPr>
          <w:p w:rsidR="008C5921" w:rsidRDefault="008C5921" w:rsidP="008C5921">
            <w:pPr>
              <w:jc w:val="center"/>
              <w:rPr>
                <w:b/>
                <w:lang w:val="sr-Cyrl-BA"/>
              </w:rPr>
            </w:pPr>
            <w:r>
              <w:rPr>
                <w:b/>
                <w:sz w:val="28"/>
                <w:szCs w:val="28"/>
              </w:rPr>
              <w:t>Теме</w:t>
            </w:r>
          </w:p>
        </w:tc>
        <w:tc>
          <w:tcPr>
            <w:tcW w:w="3305" w:type="dxa"/>
          </w:tcPr>
          <w:p w:rsidR="008C5921" w:rsidRDefault="008C5921" w:rsidP="008C5921">
            <w:pPr>
              <w:jc w:val="center"/>
              <w:rPr>
                <w:b/>
                <w:lang w:val="sr-Cyrl-BA"/>
              </w:rPr>
            </w:pPr>
            <w:r>
              <w:rPr>
                <w:b/>
                <w:sz w:val="28"/>
                <w:szCs w:val="28"/>
              </w:rPr>
              <w:t>Исходи</w:t>
            </w:r>
          </w:p>
        </w:tc>
        <w:tc>
          <w:tcPr>
            <w:tcW w:w="3306" w:type="dxa"/>
          </w:tcPr>
          <w:p w:rsidR="008C5921" w:rsidRDefault="008C5921" w:rsidP="008C5921">
            <w:pPr>
              <w:jc w:val="center"/>
              <w:rPr>
                <w:b/>
                <w:lang w:val="sr-Cyrl-BA"/>
              </w:rPr>
            </w:pPr>
            <w:r>
              <w:rPr>
                <w:b/>
                <w:sz w:val="28"/>
                <w:szCs w:val="28"/>
              </w:rPr>
              <w:t>Садржаји</w:t>
            </w:r>
          </w:p>
        </w:tc>
        <w:tc>
          <w:tcPr>
            <w:tcW w:w="3306" w:type="dxa"/>
          </w:tcPr>
          <w:p w:rsidR="008C5921" w:rsidRDefault="008C5921" w:rsidP="008C5921">
            <w:pPr>
              <w:jc w:val="center"/>
              <w:rPr>
                <w:b/>
                <w:lang w:val="sr-Cyrl-BA"/>
              </w:rPr>
            </w:pPr>
            <w:r>
              <w:rPr>
                <w:b/>
                <w:sz w:val="28"/>
                <w:szCs w:val="28"/>
              </w:rPr>
              <w:t>Начин остваривања програма</w:t>
            </w:r>
          </w:p>
        </w:tc>
      </w:tr>
      <w:tr w:rsidR="008C5921" w:rsidRPr="006628BB" w:rsidTr="008C5921">
        <w:tc>
          <w:tcPr>
            <w:tcW w:w="3305" w:type="dxa"/>
          </w:tcPr>
          <w:p w:rsidR="00637C9F" w:rsidRPr="006628BB" w:rsidRDefault="00637C9F" w:rsidP="006628BB">
            <w:pPr>
              <w:pStyle w:val="ListParagraph"/>
              <w:numPr>
                <w:ilvl w:val="0"/>
                <w:numId w:val="11"/>
              </w:numPr>
              <w:rPr>
                <w:sz w:val="24"/>
                <w:szCs w:val="24"/>
                <w:lang w:val="sr-Cyrl-BA"/>
              </w:rPr>
            </w:pPr>
            <w:r w:rsidRPr="006628BB">
              <w:rPr>
                <w:sz w:val="24"/>
                <w:szCs w:val="24"/>
                <w:lang w:val="sr-Cyrl-BA"/>
              </w:rPr>
              <w:t>ИКТ</w:t>
            </w:r>
          </w:p>
          <w:p w:rsidR="00637C9F" w:rsidRPr="006628BB" w:rsidRDefault="00637C9F" w:rsidP="006628BB">
            <w:pPr>
              <w:pStyle w:val="ListParagraph"/>
              <w:numPr>
                <w:ilvl w:val="0"/>
                <w:numId w:val="11"/>
              </w:numPr>
              <w:rPr>
                <w:sz w:val="24"/>
                <w:szCs w:val="24"/>
                <w:lang w:val="sr-Cyrl-BA"/>
              </w:rPr>
            </w:pPr>
            <w:r w:rsidRPr="006628BB">
              <w:rPr>
                <w:sz w:val="24"/>
                <w:szCs w:val="24"/>
                <w:lang w:val="sr-Cyrl-BA"/>
              </w:rPr>
              <w:t>ДИГИТАЛНА</w:t>
            </w:r>
          </w:p>
          <w:p w:rsidR="00637C9F" w:rsidRPr="006628BB" w:rsidRDefault="00637C9F" w:rsidP="006628BB">
            <w:pPr>
              <w:rPr>
                <w:sz w:val="24"/>
                <w:szCs w:val="24"/>
                <w:lang w:val="sr-Cyrl-BA"/>
              </w:rPr>
            </w:pPr>
            <w:r w:rsidRPr="006628BB">
              <w:rPr>
                <w:sz w:val="24"/>
                <w:szCs w:val="24"/>
                <w:lang w:val="sr-Cyrl-BA"/>
              </w:rPr>
              <w:t>ПИСМЕНОСТ</w:t>
            </w:r>
          </w:p>
          <w:p w:rsidR="00637C9F" w:rsidRPr="006628BB" w:rsidRDefault="00637C9F" w:rsidP="006628BB">
            <w:pPr>
              <w:pStyle w:val="ListParagraph"/>
              <w:numPr>
                <w:ilvl w:val="0"/>
                <w:numId w:val="11"/>
              </w:numPr>
              <w:rPr>
                <w:sz w:val="24"/>
                <w:szCs w:val="24"/>
                <w:lang w:val="sr-Cyrl-BA"/>
              </w:rPr>
            </w:pPr>
            <w:r w:rsidRPr="006628BB">
              <w:rPr>
                <w:sz w:val="24"/>
                <w:szCs w:val="24"/>
                <w:lang w:val="sr-Cyrl-BA"/>
              </w:rPr>
              <w:t>РАЧУНАРСТВО</w:t>
            </w:r>
          </w:p>
          <w:p w:rsidR="008C5921" w:rsidRPr="006628BB" w:rsidRDefault="00637C9F" w:rsidP="006628BB">
            <w:pPr>
              <w:pStyle w:val="ListParagraph"/>
              <w:numPr>
                <w:ilvl w:val="0"/>
                <w:numId w:val="11"/>
              </w:numPr>
              <w:rPr>
                <w:sz w:val="24"/>
                <w:szCs w:val="24"/>
                <w:lang w:val="sr-Cyrl-BA"/>
              </w:rPr>
            </w:pPr>
            <w:r w:rsidRPr="006628BB">
              <w:rPr>
                <w:sz w:val="24"/>
                <w:szCs w:val="24"/>
                <w:lang w:val="sr-Cyrl-BA"/>
              </w:rPr>
              <w:t>ПРОЈЕКТНИ ЗАДАЦИ</w:t>
            </w:r>
          </w:p>
        </w:tc>
        <w:tc>
          <w:tcPr>
            <w:tcW w:w="3305" w:type="dxa"/>
          </w:tcPr>
          <w:p w:rsidR="00637C9F" w:rsidRPr="006628BB" w:rsidRDefault="00637C9F" w:rsidP="00637C9F">
            <w:pPr>
              <w:spacing w:line="276" w:lineRule="auto"/>
              <w:rPr>
                <w:sz w:val="24"/>
                <w:szCs w:val="24"/>
                <w:lang w:val="sr-Cyrl-BA"/>
              </w:rPr>
            </w:pPr>
            <w:r w:rsidRPr="006628BB">
              <w:rPr>
                <w:sz w:val="24"/>
                <w:szCs w:val="24"/>
                <w:lang w:val="sr-Cyrl-BA"/>
              </w:rPr>
              <w:t>– изврши основне анализе и обраде табеларних података (по врстама и по колонама, сортирање, филтрирање, ...);</w:t>
            </w:r>
          </w:p>
          <w:p w:rsidR="00637C9F" w:rsidRPr="006628BB" w:rsidRDefault="00637C9F" w:rsidP="00637C9F">
            <w:pPr>
              <w:spacing w:line="276" w:lineRule="auto"/>
              <w:rPr>
                <w:sz w:val="24"/>
                <w:szCs w:val="24"/>
                <w:lang w:val="sr-Cyrl-BA"/>
              </w:rPr>
            </w:pPr>
            <w:r w:rsidRPr="006628BB">
              <w:rPr>
                <w:sz w:val="24"/>
                <w:szCs w:val="24"/>
                <w:lang w:val="sr-Cyrl-BA"/>
              </w:rPr>
              <w:t>– изврши анализе које укључују статистике по групама;</w:t>
            </w:r>
          </w:p>
          <w:p w:rsidR="00637C9F" w:rsidRPr="006628BB" w:rsidRDefault="00637C9F" w:rsidP="00637C9F">
            <w:pPr>
              <w:spacing w:line="276" w:lineRule="auto"/>
              <w:rPr>
                <w:sz w:val="24"/>
                <w:szCs w:val="24"/>
                <w:lang w:val="sr-Cyrl-BA"/>
              </w:rPr>
            </w:pPr>
            <w:r w:rsidRPr="006628BB">
              <w:rPr>
                <w:sz w:val="24"/>
                <w:szCs w:val="24"/>
                <w:lang w:val="sr-Cyrl-BA"/>
              </w:rPr>
              <w:t>– сарађује са осталим члановима групе у свим фазама пројектног задатка;</w:t>
            </w:r>
          </w:p>
          <w:p w:rsidR="00637C9F" w:rsidRPr="006628BB" w:rsidRDefault="00637C9F" w:rsidP="00637C9F">
            <w:pPr>
              <w:spacing w:line="276" w:lineRule="auto"/>
              <w:rPr>
                <w:sz w:val="24"/>
                <w:szCs w:val="24"/>
                <w:lang w:val="sr-Cyrl-BA"/>
              </w:rPr>
            </w:pPr>
            <w:r w:rsidRPr="006628BB">
              <w:rPr>
                <w:sz w:val="24"/>
                <w:szCs w:val="24"/>
                <w:lang w:val="sr-Cyrl-BA"/>
              </w:rPr>
              <w:t>– сараднички осмисли и спроведе фазе пројектног задатка;</w:t>
            </w:r>
          </w:p>
          <w:p w:rsidR="00637C9F" w:rsidRPr="006628BB" w:rsidRDefault="00637C9F" w:rsidP="00637C9F">
            <w:pPr>
              <w:spacing w:line="276" w:lineRule="auto"/>
              <w:rPr>
                <w:sz w:val="24"/>
                <w:szCs w:val="24"/>
                <w:lang w:val="sr-Cyrl-BA"/>
              </w:rPr>
            </w:pPr>
            <w:r w:rsidRPr="006628BB">
              <w:rPr>
                <w:sz w:val="24"/>
                <w:szCs w:val="24"/>
                <w:lang w:val="sr-Cyrl-BA"/>
              </w:rPr>
              <w:t>– самовреднује своју улогу у оквиру пројектног задатка/тима;</w:t>
            </w:r>
          </w:p>
          <w:p w:rsidR="00637C9F" w:rsidRPr="006628BB" w:rsidRDefault="00637C9F" w:rsidP="00637C9F">
            <w:pPr>
              <w:spacing w:line="276" w:lineRule="auto"/>
              <w:rPr>
                <w:sz w:val="24"/>
                <w:szCs w:val="24"/>
                <w:lang w:val="sr-Cyrl-BA"/>
              </w:rPr>
            </w:pPr>
            <w:r w:rsidRPr="006628BB">
              <w:rPr>
                <w:sz w:val="24"/>
                <w:szCs w:val="24"/>
                <w:lang w:val="sr-Cyrl-BA"/>
              </w:rPr>
              <w:t>– креира рачунарске програме који доприносе решавању пројектног задатка;</w:t>
            </w:r>
          </w:p>
          <w:p w:rsidR="00637C9F" w:rsidRPr="006628BB" w:rsidRDefault="00637C9F" w:rsidP="00637C9F">
            <w:pPr>
              <w:spacing w:line="276" w:lineRule="auto"/>
              <w:rPr>
                <w:sz w:val="24"/>
                <w:szCs w:val="24"/>
                <w:lang w:val="sr-Cyrl-BA"/>
              </w:rPr>
            </w:pPr>
            <w:r w:rsidRPr="006628BB">
              <w:rPr>
                <w:sz w:val="24"/>
                <w:szCs w:val="24"/>
                <w:lang w:val="sr-Cyrl-BA"/>
              </w:rPr>
              <w:t>– поставља резултат свог рада на Интернет ради дељења са другима уз помоћ наставника;</w:t>
            </w:r>
          </w:p>
          <w:p w:rsidR="008C5921" w:rsidRPr="006628BB" w:rsidRDefault="00637C9F" w:rsidP="00637C9F">
            <w:pPr>
              <w:spacing w:line="276" w:lineRule="auto"/>
              <w:rPr>
                <w:sz w:val="24"/>
                <w:szCs w:val="24"/>
                <w:lang w:val="sr-Cyrl-BA"/>
              </w:rPr>
            </w:pPr>
            <w:r w:rsidRPr="006628BB">
              <w:rPr>
                <w:sz w:val="24"/>
                <w:szCs w:val="24"/>
                <w:lang w:val="sr-Cyrl-BA"/>
              </w:rPr>
              <w:t xml:space="preserve">– вреднује своју улогу у </w:t>
            </w:r>
            <w:r w:rsidRPr="006628BB">
              <w:rPr>
                <w:sz w:val="24"/>
                <w:szCs w:val="24"/>
                <w:lang w:val="sr-Cyrl-BA"/>
              </w:rPr>
              <w:lastRenderedPageBreak/>
              <w:t>групи при изради пројектног задатка и активности за које је био задужен.</w:t>
            </w:r>
          </w:p>
        </w:tc>
        <w:tc>
          <w:tcPr>
            <w:tcW w:w="3306" w:type="dxa"/>
          </w:tcPr>
          <w:p w:rsidR="00637C9F" w:rsidRPr="006628BB" w:rsidRDefault="00637C9F" w:rsidP="00637C9F">
            <w:pPr>
              <w:rPr>
                <w:sz w:val="24"/>
                <w:szCs w:val="24"/>
              </w:rPr>
            </w:pPr>
            <w:r w:rsidRPr="006628BB">
              <w:rPr>
                <w:sz w:val="24"/>
                <w:szCs w:val="24"/>
              </w:rPr>
              <w:lastRenderedPageBreak/>
              <w:t>Радно окружење програма за табеларне прорачуне.</w:t>
            </w:r>
          </w:p>
          <w:p w:rsidR="00637C9F" w:rsidRPr="006628BB" w:rsidRDefault="00637C9F" w:rsidP="00637C9F">
            <w:pPr>
              <w:rPr>
                <w:sz w:val="24"/>
                <w:szCs w:val="24"/>
              </w:rPr>
            </w:pPr>
            <w:r w:rsidRPr="006628BB">
              <w:rPr>
                <w:sz w:val="24"/>
                <w:szCs w:val="24"/>
              </w:rPr>
              <w:t>Креирање радне табеле и унос података (нумерички, текстуални, датум, време....).</w:t>
            </w:r>
          </w:p>
          <w:p w:rsidR="00637C9F" w:rsidRPr="006628BB" w:rsidRDefault="00637C9F" w:rsidP="00637C9F">
            <w:pPr>
              <w:rPr>
                <w:sz w:val="24"/>
                <w:szCs w:val="24"/>
              </w:rPr>
            </w:pPr>
            <w:r w:rsidRPr="006628BB">
              <w:rPr>
                <w:sz w:val="24"/>
                <w:szCs w:val="24"/>
              </w:rPr>
              <w:t>Формуле и функције.</w:t>
            </w:r>
          </w:p>
          <w:p w:rsidR="00637C9F" w:rsidRPr="006628BB" w:rsidRDefault="00637C9F" w:rsidP="00637C9F">
            <w:pPr>
              <w:rPr>
                <w:sz w:val="24"/>
                <w:szCs w:val="24"/>
              </w:rPr>
            </w:pPr>
            <w:r w:rsidRPr="006628BB">
              <w:rPr>
                <w:sz w:val="24"/>
                <w:szCs w:val="24"/>
              </w:rPr>
              <w:t>Примена формула за израчунавање статистика.</w:t>
            </w:r>
          </w:p>
          <w:p w:rsidR="00637C9F" w:rsidRPr="006628BB" w:rsidRDefault="00637C9F" w:rsidP="00637C9F">
            <w:pPr>
              <w:rPr>
                <w:sz w:val="24"/>
                <w:szCs w:val="24"/>
              </w:rPr>
            </w:pPr>
            <w:r w:rsidRPr="006628BB">
              <w:rPr>
                <w:sz w:val="24"/>
                <w:szCs w:val="24"/>
              </w:rPr>
              <w:t>Сортирање и филтрирање података.</w:t>
            </w:r>
          </w:p>
          <w:p w:rsidR="00637C9F" w:rsidRPr="006628BB" w:rsidRDefault="00637C9F" w:rsidP="00637C9F">
            <w:pPr>
              <w:rPr>
                <w:sz w:val="24"/>
                <w:szCs w:val="24"/>
              </w:rPr>
            </w:pPr>
            <w:r w:rsidRPr="006628BB">
              <w:rPr>
                <w:sz w:val="24"/>
                <w:szCs w:val="24"/>
              </w:rPr>
              <w:t>Груписање података и израчунавање статистика по групама.</w:t>
            </w:r>
          </w:p>
          <w:p w:rsidR="00637C9F" w:rsidRPr="006628BB" w:rsidRDefault="00637C9F" w:rsidP="00637C9F">
            <w:pPr>
              <w:rPr>
                <w:sz w:val="24"/>
                <w:szCs w:val="24"/>
              </w:rPr>
            </w:pPr>
            <w:r w:rsidRPr="006628BB">
              <w:rPr>
                <w:sz w:val="24"/>
                <w:szCs w:val="24"/>
              </w:rPr>
              <w:t>Визуелизација података – израда графикона.</w:t>
            </w:r>
          </w:p>
          <w:p w:rsidR="00637C9F" w:rsidRPr="006628BB" w:rsidRDefault="00637C9F" w:rsidP="00637C9F">
            <w:pPr>
              <w:rPr>
                <w:sz w:val="24"/>
                <w:szCs w:val="24"/>
              </w:rPr>
            </w:pPr>
            <w:r w:rsidRPr="006628BB">
              <w:rPr>
                <w:sz w:val="24"/>
                <w:szCs w:val="24"/>
              </w:rPr>
              <w:t>Форматирање табеле (вредности и ћелија) и припрема за штампу.</w:t>
            </w:r>
          </w:p>
          <w:p w:rsidR="00637C9F" w:rsidRPr="006628BB" w:rsidRDefault="00637C9F" w:rsidP="00637C9F">
            <w:pPr>
              <w:rPr>
                <w:sz w:val="24"/>
                <w:szCs w:val="24"/>
              </w:rPr>
            </w:pPr>
            <w:r w:rsidRPr="006628BB">
              <w:rPr>
                <w:sz w:val="24"/>
                <w:szCs w:val="24"/>
              </w:rPr>
              <w:t>Рачунарство у облаку – дељене табеле (нивои приступа, измене и коментари).</w:t>
            </w:r>
          </w:p>
          <w:p w:rsidR="00637C9F" w:rsidRPr="006628BB" w:rsidRDefault="00637C9F" w:rsidP="00637C9F">
            <w:pPr>
              <w:rPr>
                <w:sz w:val="24"/>
                <w:szCs w:val="24"/>
              </w:rPr>
            </w:pPr>
            <w:r w:rsidRPr="006628BB">
              <w:rPr>
                <w:sz w:val="24"/>
                <w:szCs w:val="24"/>
              </w:rPr>
              <w:t>Заштита личних података.</w:t>
            </w:r>
          </w:p>
          <w:p w:rsidR="00637C9F" w:rsidRPr="006628BB" w:rsidRDefault="00637C9F" w:rsidP="00637C9F">
            <w:pPr>
              <w:rPr>
                <w:sz w:val="24"/>
                <w:szCs w:val="24"/>
              </w:rPr>
            </w:pPr>
            <w:r w:rsidRPr="006628BB">
              <w:rPr>
                <w:sz w:val="24"/>
                <w:szCs w:val="24"/>
              </w:rPr>
              <w:t>Права детета у дигиталном добу</w:t>
            </w:r>
          </w:p>
          <w:p w:rsidR="00637C9F" w:rsidRPr="006628BB" w:rsidRDefault="00637C9F" w:rsidP="00637C9F">
            <w:pPr>
              <w:rPr>
                <w:sz w:val="24"/>
                <w:szCs w:val="24"/>
              </w:rPr>
            </w:pPr>
            <w:r w:rsidRPr="006628BB">
              <w:rPr>
                <w:sz w:val="24"/>
                <w:szCs w:val="24"/>
              </w:rPr>
              <w:t>Отворени подаци.</w:t>
            </w:r>
          </w:p>
          <w:p w:rsidR="00637C9F" w:rsidRPr="006628BB" w:rsidRDefault="00637C9F" w:rsidP="00637C9F">
            <w:pPr>
              <w:rPr>
                <w:sz w:val="24"/>
                <w:szCs w:val="24"/>
              </w:rPr>
            </w:pPr>
            <w:r w:rsidRPr="006628BB">
              <w:rPr>
                <w:sz w:val="24"/>
                <w:szCs w:val="24"/>
              </w:rPr>
              <w:t xml:space="preserve">Програмски језици и окружења погодни за анализу </w:t>
            </w:r>
            <w:r w:rsidRPr="006628BB">
              <w:rPr>
                <w:sz w:val="24"/>
                <w:szCs w:val="24"/>
              </w:rPr>
              <w:lastRenderedPageBreak/>
              <w:t>и обраду података (Jupyter, Octave, R, ...).</w:t>
            </w:r>
          </w:p>
          <w:p w:rsidR="00637C9F" w:rsidRPr="006628BB" w:rsidRDefault="00637C9F" w:rsidP="00637C9F">
            <w:pPr>
              <w:rPr>
                <w:sz w:val="24"/>
                <w:szCs w:val="24"/>
              </w:rPr>
            </w:pPr>
            <w:r w:rsidRPr="006628BB">
              <w:rPr>
                <w:sz w:val="24"/>
                <w:szCs w:val="24"/>
              </w:rPr>
              <w:t>Унос података у једнодимензионе низове.</w:t>
            </w:r>
          </w:p>
          <w:p w:rsidR="00637C9F" w:rsidRPr="006628BB" w:rsidRDefault="00637C9F" w:rsidP="00637C9F">
            <w:pPr>
              <w:rPr>
                <w:sz w:val="24"/>
                <w:szCs w:val="24"/>
              </w:rPr>
            </w:pPr>
            <w:r w:rsidRPr="006628BB">
              <w:rPr>
                <w:sz w:val="24"/>
                <w:szCs w:val="24"/>
              </w:rPr>
              <w:t>Једноставне анализе низова података помоћу библиотечких функција (сабирање, просек, минимум, максимум, сортирање, филтрирање).</w:t>
            </w:r>
          </w:p>
          <w:p w:rsidR="00637C9F" w:rsidRPr="006628BB" w:rsidRDefault="00637C9F" w:rsidP="00637C9F">
            <w:pPr>
              <w:rPr>
                <w:sz w:val="24"/>
                <w:szCs w:val="24"/>
              </w:rPr>
            </w:pPr>
            <w:r w:rsidRPr="006628BB">
              <w:rPr>
                <w:sz w:val="24"/>
                <w:szCs w:val="24"/>
              </w:rPr>
              <w:t>Графичко представљање низова података.</w:t>
            </w:r>
          </w:p>
          <w:p w:rsidR="00637C9F" w:rsidRPr="006628BB" w:rsidRDefault="00637C9F" w:rsidP="00637C9F">
            <w:pPr>
              <w:rPr>
                <w:sz w:val="24"/>
                <w:szCs w:val="24"/>
              </w:rPr>
            </w:pPr>
            <w:r w:rsidRPr="006628BB">
              <w:rPr>
                <w:sz w:val="24"/>
                <w:szCs w:val="24"/>
              </w:rPr>
              <w:t>Унос и представљање табеларно записаних података.</w:t>
            </w:r>
          </w:p>
          <w:p w:rsidR="00637C9F" w:rsidRPr="006628BB" w:rsidRDefault="00637C9F" w:rsidP="00637C9F">
            <w:pPr>
              <w:rPr>
                <w:sz w:val="24"/>
                <w:szCs w:val="24"/>
              </w:rPr>
            </w:pPr>
            <w:r w:rsidRPr="006628BB">
              <w:rPr>
                <w:sz w:val="24"/>
                <w:szCs w:val="24"/>
              </w:rPr>
              <w:t>Анализе табеларно записаних података (нпр. просек сваке колоне, минимум сваке врсте, ...).</w:t>
            </w:r>
          </w:p>
          <w:p w:rsidR="00637C9F" w:rsidRPr="006628BB" w:rsidRDefault="00637C9F" w:rsidP="00637C9F">
            <w:pPr>
              <w:rPr>
                <w:sz w:val="24"/>
                <w:szCs w:val="24"/>
              </w:rPr>
            </w:pPr>
            <w:r w:rsidRPr="006628BB">
              <w:rPr>
                <w:sz w:val="24"/>
                <w:szCs w:val="24"/>
              </w:rPr>
              <w:t>Обраде табеларно записаних података (сортирање, филтрирање, ...).</w:t>
            </w:r>
          </w:p>
          <w:p w:rsidR="00637C9F" w:rsidRPr="006628BB" w:rsidRDefault="00637C9F" w:rsidP="00637C9F">
            <w:pPr>
              <w:rPr>
                <w:sz w:val="24"/>
                <w:szCs w:val="24"/>
              </w:rPr>
            </w:pPr>
            <w:r w:rsidRPr="006628BB">
              <w:rPr>
                <w:sz w:val="24"/>
                <w:szCs w:val="24"/>
              </w:rPr>
              <w:t>Груписање података и одређивање статистика за сваку групу.</w:t>
            </w:r>
          </w:p>
          <w:p w:rsidR="00637C9F" w:rsidRPr="006628BB" w:rsidRDefault="00637C9F" w:rsidP="00637C9F">
            <w:pPr>
              <w:rPr>
                <w:sz w:val="24"/>
                <w:szCs w:val="24"/>
              </w:rPr>
            </w:pPr>
            <w:r w:rsidRPr="006628BB">
              <w:rPr>
                <w:sz w:val="24"/>
                <w:szCs w:val="24"/>
              </w:rPr>
              <w:t>Онлајн упитник (креирање – типови питања, дељење – нивои приступа и безбедност).</w:t>
            </w:r>
          </w:p>
          <w:p w:rsidR="00637C9F" w:rsidRPr="006628BB" w:rsidRDefault="00637C9F" w:rsidP="00637C9F">
            <w:pPr>
              <w:rPr>
                <w:sz w:val="24"/>
                <w:szCs w:val="24"/>
              </w:rPr>
            </w:pPr>
            <w:r w:rsidRPr="006628BB">
              <w:rPr>
                <w:sz w:val="24"/>
                <w:szCs w:val="24"/>
              </w:rPr>
              <w:t>Онлајн упитник (прикупљање и обрада података, визуaлизација).</w:t>
            </w:r>
          </w:p>
          <w:p w:rsidR="00637C9F" w:rsidRPr="006628BB" w:rsidRDefault="00637C9F" w:rsidP="00637C9F">
            <w:pPr>
              <w:rPr>
                <w:sz w:val="24"/>
                <w:szCs w:val="24"/>
              </w:rPr>
            </w:pPr>
            <w:r w:rsidRPr="006628BB">
              <w:rPr>
                <w:sz w:val="24"/>
                <w:szCs w:val="24"/>
              </w:rPr>
              <w:t>Отворени подаци.</w:t>
            </w:r>
          </w:p>
          <w:p w:rsidR="00637C9F" w:rsidRPr="006628BB" w:rsidRDefault="00637C9F" w:rsidP="00637C9F">
            <w:pPr>
              <w:rPr>
                <w:sz w:val="24"/>
                <w:szCs w:val="24"/>
              </w:rPr>
            </w:pPr>
            <w:r w:rsidRPr="006628BB">
              <w:rPr>
                <w:sz w:val="24"/>
                <w:szCs w:val="24"/>
              </w:rPr>
              <w:t>Инфографик.</w:t>
            </w:r>
          </w:p>
          <w:p w:rsidR="00637C9F" w:rsidRPr="006628BB" w:rsidRDefault="00637C9F" w:rsidP="00637C9F">
            <w:pPr>
              <w:rPr>
                <w:sz w:val="24"/>
                <w:szCs w:val="24"/>
              </w:rPr>
            </w:pPr>
            <w:r w:rsidRPr="006628BB">
              <w:rPr>
                <w:sz w:val="24"/>
                <w:szCs w:val="24"/>
              </w:rPr>
              <w:t xml:space="preserve">Управљање дигиталним уређајима (програмирање </w:t>
            </w:r>
            <w:r w:rsidRPr="006628BB">
              <w:rPr>
                <w:sz w:val="24"/>
                <w:szCs w:val="24"/>
              </w:rPr>
              <w:lastRenderedPageBreak/>
              <w:t>уређаја).</w:t>
            </w:r>
          </w:p>
          <w:p w:rsidR="00637C9F" w:rsidRPr="006628BB" w:rsidRDefault="00637C9F" w:rsidP="00637C9F">
            <w:pPr>
              <w:rPr>
                <w:sz w:val="24"/>
                <w:szCs w:val="24"/>
              </w:rPr>
            </w:pPr>
            <w:r w:rsidRPr="006628BB">
              <w:rPr>
                <w:sz w:val="24"/>
                <w:szCs w:val="24"/>
              </w:rPr>
              <w:t>Фазе пројектног задатка од израде плана до представљања решења.</w:t>
            </w:r>
          </w:p>
          <w:p w:rsidR="00637C9F" w:rsidRPr="006628BB" w:rsidRDefault="00637C9F" w:rsidP="00637C9F">
            <w:pPr>
              <w:rPr>
                <w:sz w:val="24"/>
                <w:szCs w:val="24"/>
              </w:rPr>
            </w:pPr>
            <w:r w:rsidRPr="006628BB">
              <w:rPr>
                <w:sz w:val="24"/>
                <w:szCs w:val="24"/>
              </w:rPr>
              <w:t>Израда пројектног задатка у корелацији са другим предметима.</w:t>
            </w:r>
          </w:p>
          <w:p w:rsidR="008C5921" w:rsidRPr="006628BB" w:rsidRDefault="00637C9F" w:rsidP="00637C9F">
            <w:pPr>
              <w:rPr>
                <w:sz w:val="24"/>
                <w:szCs w:val="24"/>
              </w:rPr>
            </w:pPr>
            <w:r w:rsidRPr="006628BB">
              <w:rPr>
                <w:sz w:val="24"/>
                <w:szCs w:val="24"/>
              </w:rPr>
              <w:t>Вредновање резултата пројектног задатка.</w:t>
            </w:r>
          </w:p>
        </w:tc>
        <w:tc>
          <w:tcPr>
            <w:tcW w:w="3306" w:type="dxa"/>
          </w:tcPr>
          <w:p w:rsidR="008C5921" w:rsidRPr="006628BB" w:rsidRDefault="00A071C8" w:rsidP="008C5921">
            <w:pPr>
              <w:rPr>
                <w:sz w:val="24"/>
                <w:szCs w:val="24"/>
                <w:lang w:val="sr-Cyrl-BA"/>
              </w:rPr>
            </w:pPr>
            <w:r w:rsidRPr="006628BB">
              <w:rPr>
                <w:sz w:val="24"/>
                <w:szCs w:val="24"/>
                <w:lang w:val="sr-Cyrl-BA"/>
              </w:rPr>
              <w:lastRenderedPageBreak/>
              <w:t>Приликом планирања часа, исходе предвиђене програмом треба разложити на мање који одговарају активностима планираним за конкретан час.</w:t>
            </w:r>
          </w:p>
          <w:p w:rsidR="00A071C8" w:rsidRPr="006628BB" w:rsidRDefault="00A071C8" w:rsidP="008C5921">
            <w:pPr>
              <w:rPr>
                <w:sz w:val="24"/>
                <w:szCs w:val="24"/>
                <w:lang w:val="sr-Cyrl-BA"/>
              </w:rPr>
            </w:pPr>
            <w:r w:rsidRPr="006628BB">
              <w:rPr>
                <w:sz w:val="24"/>
                <w:szCs w:val="24"/>
                <w:lang w:val="sr-Cyrl-BA"/>
              </w:rPr>
              <w:t>При обради нових садржаја треба се ослањати на постојеће искуство и знање ученика, и настојати, где год је то могуће, да ученици самостално изводе закључке. Основна улога наставника је да буде организатор наставног процеса, да подстиче, организује и усмерава активност ученика. Ученике треба упућивати да, осим уџбеника, користе и друге изворе знања, како би усвојена знања била трајнија и шира, а ученици оспособљени за примену у решавању разноврсних задатака.</w:t>
            </w:r>
          </w:p>
          <w:p w:rsidR="00A071C8" w:rsidRPr="006628BB" w:rsidRDefault="00A071C8" w:rsidP="008C5921">
            <w:pPr>
              <w:rPr>
                <w:sz w:val="24"/>
                <w:szCs w:val="24"/>
                <w:lang w:val="sr-Cyrl-BA"/>
              </w:rPr>
            </w:pPr>
            <w:r w:rsidRPr="006628BB">
              <w:rPr>
                <w:sz w:val="24"/>
                <w:szCs w:val="24"/>
                <w:lang w:val="sr-Cyrl-BA"/>
              </w:rPr>
              <w:t xml:space="preserve">Ради развијања међупредметних компетенција и остваривања </w:t>
            </w:r>
            <w:r w:rsidRPr="006628BB">
              <w:rPr>
                <w:sz w:val="24"/>
                <w:szCs w:val="24"/>
                <w:lang w:val="sr-Cyrl-BA"/>
              </w:rPr>
              <w:lastRenderedPageBreak/>
              <w:t>корелације са другим предметима, реализују са ученицима најмање два пројектна задатка који обухватају теме и из других предмета.</w:t>
            </w:r>
          </w:p>
          <w:p w:rsidR="008C5921" w:rsidRPr="006628BB" w:rsidRDefault="00E414F9" w:rsidP="008C5921">
            <w:pPr>
              <w:rPr>
                <w:sz w:val="24"/>
                <w:szCs w:val="24"/>
              </w:rPr>
            </w:pPr>
            <w:r w:rsidRPr="006628BB">
              <w:rPr>
                <w:sz w:val="24"/>
                <w:szCs w:val="24"/>
              </w:rPr>
              <w:t>Наставна средства: уџ</w:t>
            </w:r>
            <w:r w:rsidR="00A071C8" w:rsidRPr="006628BB">
              <w:rPr>
                <w:sz w:val="24"/>
                <w:szCs w:val="24"/>
              </w:rPr>
              <w:t>беници, приручници</w:t>
            </w:r>
            <w:r w:rsidRPr="006628BB">
              <w:rPr>
                <w:sz w:val="24"/>
                <w:szCs w:val="24"/>
              </w:rPr>
              <w:t>, слике, модели</w:t>
            </w:r>
            <w:r w:rsidR="009439BA" w:rsidRPr="006628BB">
              <w:rPr>
                <w:sz w:val="24"/>
                <w:szCs w:val="24"/>
              </w:rPr>
              <w:t>, дијаграми</w:t>
            </w:r>
            <w:r w:rsidR="00A071C8" w:rsidRPr="006628BB">
              <w:rPr>
                <w:sz w:val="24"/>
                <w:szCs w:val="24"/>
              </w:rPr>
              <w:t>,, графикони</w:t>
            </w:r>
            <w:r w:rsidR="009439BA" w:rsidRPr="006628BB">
              <w:rPr>
                <w:sz w:val="24"/>
                <w:szCs w:val="24"/>
              </w:rPr>
              <w:t>, школска табла</w:t>
            </w:r>
            <w:r w:rsidR="00A071C8" w:rsidRPr="006628BB">
              <w:rPr>
                <w:sz w:val="24"/>
                <w:szCs w:val="24"/>
              </w:rPr>
              <w:t>, Micro:bit, пројектор, рачунари, мобилни уређаји</w:t>
            </w:r>
            <w:bookmarkStart w:id="0" w:name="_GoBack"/>
            <w:bookmarkEnd w:id="0"/>
            <w:r w:rsidR="00A071C8" w:rsidRPr="006628BB">
              <w:rPr>
                <w:sz w:val="24"/>
                <w:szCs w:val="24"/>
              </w:rPr>
              <w:t xml:space="preserve"> </w:t>
            </w:r>
            <w:r w:rsidR="009439BA" w:rsidRPr="006628BB">
              <w:rPr>
                <w:sz w:val="24"/>
                <w:szCs w:val="24"/>
              </w:rPr>
              <w:t>.</w:t>
            </w:r>
          </w:p>
          <w:p w:rsidR="009439BA" w:rsidRPr="006628BB" w:rsidRDefault="009439BA" w:rsidP="00A071C8">
            <w:pPr>
              <w:rPr>
                <w:sz w:val="24"/>
                <w:szCs w:val="24"/>
              </w:rPr>
            </w:pPr>
          </w:p>
        </w:tc>
      </w:tr>
    </w:tbl>
    <w:p w:rsidR="008C5921" w:rsidRDefault="008C5921" w:rsidP="008C5921">
      <w:pPr>
        <w:jc w:val="center"/>
        <w:rPr>
          <w:lang w:val="sr-Cyrl-BA"/>
        </w:rPr>
      </w:pPr>
    </w:p>
    <w:p w:rsidR="006628BB" w:rsidRDefault="006628BB" w:rsidP="008C5921">
      <w:pPr>
        <w:jc w:val="center"/>
        <w:rPr>
          <w:lang w:val="sr-Cyrl-BA"/>
        </w:rPr>
      </w:pPr>
    </w:p>
    <w:p w:rsidR="006628BB" w:rsidRDefault="006628BB" w:rsidP="006628BB">
      <w:pPr>
        <w:rPr>
          <w:lang w:val="sr-Cyrl-BA"/>
        </w:rPr>
      </w:pPr>
    </w:p>
    <w:p w:rsidR="006628BB" w:rsidRPr="006628BB" w:rsidRDefault="006628BB" w:rsidP="006628BB">
      <w:pPr>
        <w:rPr>
          <w:b/>
          <w:sz w:val="28"/>
          <w:szCs w:val="28"/>
          <w:lang w:val="sr-Cyrl-BA"/>
        </w:rPr>
      </w:pPr>
      <w:r>
        <w:rPr>
          <w:b/>
          <w:sz w:val="28"/>
          <w:szCs w:val="28"/>
          <w:lang w:val="sr-Cyrl-BA"/>
        </w:rPr>
        <w:t>Предмет: Техника и технологија, разред: осми</w:t>
      </w:r>
    </w:p>
    <w:p w:rsidR="006628BB" w:rsidRDefault="006628BB" w:rsidP="006628BB">
      <w:pPr>
        <w:rPr>
          <w:lang w:val="sr-Cyrl-BA"/>
        </w:rPr>
      </w:pPr>
    </w:p>
    <w:tbl>
      <w:tblPr>
        <w:tblStyle w:val="TableGrid"/>
        <w:tblW w:w="13248" w:type="dxa"/>
        <w:tblLook w:val="04A0"/>
      </w:tblPr>
      <w:tblGrid>
        <w:gridCol w:w="3348"/>
        <w:gridCol w:w="3330"/>
        <w:gridCol w:w="3240"/>
        <w:gridCol w:w="3330"/>
      </w:tblGrid>
      <w:tr w:rsidR="006628BB" w:rsidTr="006628BB">
        <w:tc>
          <w:tcPr>
            <w:tcW w:w="3348" w:type="dxa"/>
          </w:tcPr>
          <w:p w:rsidR="006628BB" w:rsidRPr="006628BB" w:rsidRDefault="006628BB" w:rsidP="0098672C">
            <w:pPr>
              <w:rPr>
                <w:b/>
                <w:sz w:val="28"/>
                <w:szCs w:val="28"/>
              </w:rPr>
            </w:pPr>
            <w:r w:rsidRPr="006628BB">
              <w:rPr>
                <w:b/>
                <w:sz w:val="28"/>
                <w:szCs w:val="28"/>
              </w:rPr>
              <w:t>ТЕМЕ</w:t>
            </w:r>
          </w:p>
        </w:tc>
        <w:tc>
          <w:tcPr>
            <w:tcW w:w="3330" w:type="dxa"/>
          </w:tcPr>
          <w:p w:rsidR="006628BB" w:rsidRPr="006628BB" w:rsidRDefault="006628BB" w:rsidP="0098672C">
            <w:pPr>
              <w:jc w:val="center"/>
              <w:rPr>
                <w:b/>
                <w:sz w:val="28"/>
                <w:szCs w:val="28"/>
              </w:rPr>
            </w:pPr>
            <w:r w:rsidRPr="006628BB">
              <w:rPr>
                <w:b/>
                <w:sz w:val="28"/>
                <w:szCs w:val="28"/>
              </w:rPr>
              <w:t>ИСХОДИ</w:t>
            </w:r>
          </w:p>
        </w:tc>
        <w:tc>
          <w:tcPr>
            <w:tcW w:w="3240" w:type="dxa"/>
          </w:tcPr>
          <w:p w:rsidR="006628BB" w:rsidRPr="006628BB" w:rsidRDefault="006628BB" w:rsidP="0098672C">
            <w:pPr>
              <w:jc w:val="center"/>
              <w:rPr>
                <w:b/>
                <w:sz w:val="28"/>
                <w:szCs w:val="28"/>
              </w:rPr>
            </w:pPr>
            <w:r w:rsidRPr="006628BB">
              <w:rPr>
                <w:b/>
                <w:sz w:val="28"/>
                <w:szCs w:val="28"/>
              </w:rPr>
              <w:t>САДРЖАЈИ</w:t>
            </w:r>
          </w:p>
        </w:tc>
        <w:tc>
          <w:tcPr>
            <w:tcW w:w="3330" w:type="dxa"/>
          </w:tcPr>
          <w:p w:rsidR="006628BB" w:rsidRPr="006628BB" w:rsidRDefault="006628BB" w:rsidP="0098672C">
            <w:pPr>
              <w:jc w:val="center"/>
              <w:rPr>
                <w:b/>
                <w:sz w:val="28"/>
                <w:szCs w:val="28"/>
              </w:rPr>
            </w:pPr>
            <w:r w:rsidRPr="006628BB">
              <w:rPr>
                <w:b/>
                <w:sz w:val="28"/>
                <w:szCs w:val="28"/>
              </w:rPr>
              <w:t>НАЧИН ОСТВАРИВАЊА ПРОГРАМА</w:t>
            </w:r>
          </w:p>
        </w:tc>
      </w:tr>
      <w:tr w:rsidR="006628BB" w:rsidRPr="005F05EB" w:rsidTr="006628BB">
        <w:tc>
          <w:tcPr>
            <w:tcW w:w="3348" w:type="dxa"/>
          </w:tcPr>
          <w:p w:rsidR="006628BB" w:rsidRDefault="006628BB" w:rsidP="0098672C">
            <w:pPr>
              <w:jc w:val="center"/>
              <w:rPr>
                <w:sz w:val="24"/>
                <w:szCs w:val="24"/>
              </w:rPr>
            </w:pPr>
          </w:p>
          <w:p w:rsidR="006628BB" w:rsidRDefault="006628BB" w:rsidP="0098672C">
            <w:pPr>
              <w:jc w:val="center"/>
              <w:rPr>
                <w:sz w:val="24"/>
                <w:szCs w:val="24"/>
              </w:rPr>
            </w:pPr>
          </w:p>
          <w:p w:rsidR="006628BB" w:rsidRDefault="006628BB" w:rsidP="0098672C">
            <w:pPr>
              <w:jc w:val="center"/>
              <w:rPr>
                <w:sz w:val="24"/>
                <w:szCs w:val="24"/>
              </w:rPr>
            </w:pPr>
          </w:p>
          <w:p w:rsidR="006628BB" w:rsidRDefault="006628BB" w:rsidP="0098672C">
            <w:pPr>
              <w:jc w:val="center"/>
              <w:rPr>
                <w:sz w:val="24"/>
                <w:szCs w:val="24"/>
              </w:rPr>
            </w:pPr>
          </w:p>
          <w:p w:rsidR="006628BB" w:rsidRDefault="006628BB" w:rsidP="0098672C">
            <w:pPr>
              <w:jc w:val="center"/>
              <w:rPr>
                <w:sz w:val="24"/>
                <w:szCs w:val="24"/>
              </w:rPr>
            </w:pPr>
          </w:p>
          <w:p w:rsidR="006628BB" w:rsidRDefault="006628BB" w:rsidP="0098672C">
            <w:pPr>
              <w:jc w:val="center"/>
              <w:rPr>
                <w:sz w:val="24"/>
                <w:szCs w:val="24"/>
              </w:rPr>
            </w:pPr>
          </w:p>
          <w:p w:rsidR="006628BB" w:rsidRDefault="006628BB" w:rsidP="0098672C">
            <w:pPr>
              <w:jc w:val="center"/>
              <w:rPr>
                <w:sz w:val="24"/>
                <w:szCs w:val="24"/>
              </w:rPr>
            </w:pPr>
          </w:p>
          <w:p w:rsidR="006628BB" w:rsidRDefault="006628BB" w:rsidP="0098672C">
            <w:pPr>
              <w:jc w:val="center"/>
              <w:rPr>
                <w:sz w:val="24"/>
                <w:szCs w:val="24"/>
              </w:rPr>
            </w:pPr>
            <w:r>
              <w:rPr>
                <w:sz w:val="24"/>
                <w:szCs w:val="24"/>
              </w:rPr>
              <w:t>ЖИВОТНО И РАДНО ОКРУЖЕЊЕ</w:t>
            </w:r>
          </w:p>
        </w:tc>
        <w:tc>
          <w:tcPr>
            <w:tcW w:w="3330" w:type="dxa"/>
          </w:tcPr>
          <w:p w:rsidR="006628BB" w:rsidRDefault="006628BB" w:rsidP="0098672C">
            <w:pPr>
              <w:rPr>
                <w:sz w:val="24"/>
                <w:szCs w:val="24"/>
              </w:rPr>
            </w:pPr>
            <w:r>
              <w:rPr>
                <w:sz w:val="24"/>
                <w:szCs w:val="24"/>
              </w:rPr>
              <w:t xml:space="preserve">По завршетку разреда ученик ће бити у стању да: </w:t>
            </w:r>
          </w:p>
          <w:p w:rsidR="006628BB" w:rsidRDefault="006628BB" w:rsidP="0098672C">
            <w:pPr>
              <w:rPr>
                <w:sz w:val="24"/>
                <w:szCs w:val="24"/>
              </w:rPr>
            </w:pPr>
            <w:r>
              <w:rPr>
                <w:sz w:val="24"/>
                <w:szCs w:val="24"/>
              </w:rPr>
              <w:t xml:space="preserve">Процени значај електротехнике, рачунарства и мехатронике у животном и радном окружењу; </w:t>
            </w:r>
          </w:p>
          <w:p w:rsidR="006628BB" w:rsidRDefault="006628BB" w:rsidP="0098672C">
            <w:pPr>
              <w:rPr>
                <w:sz w:val="24"/>
                <w:szCs w:val="24"/>
              </w:rPr>
            </w:pPr>
            <w:r>
              <w:rPr>
                <w:sz w:val="24"/>
                <w:szCs w:val="24"/>
              </w:rPr>
              <w:t xml:space="preserve">Анализира опасности од неправилног коришћења електричних апарата и уређаја и познаје поступке прве помоћи; </w:t>
            </w:r>
          </w:p>
          <w:p w:rsidR="006628BB" w:rsidRDefault="006628BB" w:rsidP="0098672C">
            <w:pPr>
              <w:rPr>
                <w:sz w:val="24"/>
                <w:szCs w:val="24"/>
              </w:rPr>
            </w:pPr>
            <w:r>
              <w:rPr>
                <w:sz w:val="24"/>
                <w:szCs w:val="24"/>
              </w:rPr>
              <w:t xml:space="preserve">Образложи важност енергетске ефикасности електричних уређаја у домаћинству; </w:t>
            </w:r>
          </w:p>
          <w:p w:rsidR="006628BB" w:rsidRPr="00502A56" w:rsidRDefault="006628BB" w:rsidP="0098672C">
            <w:pPr>
              <w:rPr>
                <w:sz w:val="24"/>
                <w:szCs w:val="24"/>
              </w:rPr>
            </w:pPr>
            <w:r>
              <w:rPr>
                <w:sz w:val="24"/>
                <w:szCs w:val="24"/>
              </w:rPr>
              <w:t xml:space="preserve">Повеже професије (занимања) у области електротехнике и мехатронике са сопственим </w:t>
            </w:r>
            <w:r>
              <w:rPr>
                <w:sz w:val="24"/>
                <w:szCs w:val="24"/>
              </w:rPr>
              <w:lastRenderedPageBreak/>
              <w:t>интересовањима;</w:t>
            </w:r>
          </w:p>
        </w:tc>
        <w:tc>
          <w:tcPr>
            <w:tcW w:w="3240" w:type="dxa"/>
          </w:tcPr>
          <w:p w:rsidR="006628BB" w:rsidRDefault="006628BB" w:rsidP="0098672C">
            <w:pPr>
              <w:rPr>
                <w:sz w:val="24"/>
                <w:szCs w:val="24"/>
              </w:rPr>
            </w:pPr>
            <w:r>
              <w:rPr>
                <w:sz w:val="24"/>
                <w:szCs w:val="24"/>
              </w:rPr>
              <w:lastRenderedPageBreak/>
              <w:t xml:space="preserve">Увод у електротехнику, рачунарство и мехатронику; Електрична инсталација – опасност и мере заштите; </w:t>
            </w:r>
          </w:p>
          <w:p w:rsidR="006628BB" w:rsidRDefault="006628BB" w:rsidP="0098672C">
            <w:pPr>
              <w:rPr>
                <w:sz w:val="24"/>
                <w:szCs w:val="24"/>
              </w:rPr>
            </w:pPr>
            <w:r>
              <w:rPr>
                <w:sz w:val="24"/>
                <w:szCs w:val="24"/>
              </w:rPr>
              <w:t xml:space="preserve">Примена електричних апарата и уређаја у домаћинству, штедња енергије и енергетска ефикасност; </w:t>
            </w:r>
          </w:p>
          <w:p w:rsidR="006628BB" w:rsidRDefault="006628BB" w:rsidP="0098672C">
            <w:pPr>
              <w:rPr>
                <w:sz w:val="24"/>
                <w:szCs w:val="24"/>
              </w:rPr>
            </w:pPr>
            <w:r>
              <w:rPr>
                <w:sz w:val="24"/>
                <w:szCs w:val="24"/>
              </w:rPr>
              <w:t>Професије (занимања) у области електротехнике и мехатронике;</w:t>
            </w:r>
          </w:p>
        </w:tc>
        <w:tc>
          <w:tcPr>
            <w:tcW w:w="3330" w:type="dxa"/>
          </w:tcPr>
          <w:p w:rsidR="006628BB" w:rsidRPr="005F05EB" w:rsidRDefault="006628BB" w:rsidP="0098672C">
            <w:pPr>
              <w:rPr>
                <w:sz w:val="24"/>
                <w:szCs w:val="24"/>
              </w:rPr>
            </w:pPr>
            <w:r w:rsidRPr="005F05EB">
              <w:rPr>
                <w:sz w:val="24"/>
                <w:szCs w:val="24"/>
              </w:rPr>
              <w:t>Уз помоћ различитих медија потребно је , у најкраћим цртама, приказати развој електротехн</w:t>
            </w:r>
            <w:r>
              <w:rPr>
                <w:sz w:val="24"/>
                <w:szCs w:val="24"/>
              </w:rPr>
              <w:t>ике, рачунарства и мехатронике</w:t>
            </w:r>
            <w:r w:rsidRPr="005F05EB">
              <w:rPr>
                <w:sz w:val="24"/>
                <w:szCs w:val="24"/>
              </w:rPr>
              <w:t xml:space="preserve">. Путем примера навести ученике да анализирају утицај развоја наведених области на савремени начин живота. Указати на допринос српских научника у развоју електротехнике и телекомуникација. Правилну употребу електричних апарата и уређаја у домаћинству треба представити ученицима што је могуће више на </w:t>
            </w:r>
            <w:r w:rsidRPr="005F05EB">
              <w:rPr>
                <w:sz w:val="24"/>
                <w:szCs w:val="24"/>
              </w:rPr>
              <w:lastRenderedPageBreak/>
              <w:t>практичним примерима користећи доступна наставна средства и мултимедије, са поебним акцентом на уштеду енергије; За избор наставка школовања и будућег занимања потребно је навести ученицима значај занимања из области електротехнике са примерима из животног окружења</w:t>
            </w:r>
          </w:p>
        </w:tc>
      </w:tr>
      <w:tr w:rsidR="006628BB" w:rsidTr="006628BB">
        <w:tc>
          <w:tcPr>
            <w:tcW w:w="3348" w:type="dxa"/>
          </w:tcPr>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Default="006628BB" w:rsidP="0098672C">
            <w:pPr>
              <w:jc w:val="center"/>
              <w:rPr>
                <w:sz w:val="24"/>
                <w:szCs w:val="24"/>
              </w:rPr>
            </w:pPr>
            <w:r>
              <w:rPr>
                <w:sz w:val="24"/>
                <w:szCs w:val="24"/>
              </w:rPr>
              <w:t>САОБРАЋАЈ</w:t>
            </w:r>
          </w:p>
        </w:tc>
        <w:tc>
          <w:tcPr>
            <w:tcW w:w="3330" w:type="dxa"/>
          </w:tcPr>
          <w:p w:rsidR="006628BB" w:rsidRDefault="006628BB" w:rsidP="0098672C">
            <w:pPr>
              <w:rPr>
                <w:sz w:val="24"/>
                <w:szCs w:val="24"/>
              </w:rPr>
            </w:pPr>
            <w:r>
              <w:rPr>
                <w:sz w:val="24"/>
                <w:szCs w:val="24"/>
              </w:rPr>
              <w:t xml:space="preserve">Упореди карактеристике електричних и хибридних саобраћајних средстава са конвенционалним; </w:t>
            </w:r>
          </w:p>
          <w:p w:rsidR="006628BB" w:rsidRDefault="006628BB" w:rsidP="0098672C">
            <w:pPr>
              <w:rPr>
                <w:sz w:val="24"/>
                <w:szCs w:val="24"/>
              </w:rPr>
            </w:pPr>
            <w:r>
              <w:rPr>
                <w:sz w:val="24"/>
                <w:szCs w:val="24"/>
              </w:rPr>
              <w:t xml:space="preserve">Разуме значај електричних и електронских уређаја у саобраћајним средствима; </w:t>
            </w:r>
          </w:p>
          <w:p w:rsidR="006628BB" w:rsidRDefault="006628BB" w:rsidP="0098672C">
            <w:pPr>
              <w:rPr>
                <w:sz w:val="24"/>
                <w:szCs w:val="24"/>
              </w:rPr>
            </w:pPr>
            <w:r>
              <w:rPr>
                <w:sz w:val="24"/>
                <w:szCs w:val="24"/>
              </w:rPr>
              <w:t xml:space="preserve">Користи доступне телекомуникационе уређаје и сервисе; </w:t>
            </w:r>
          </w:p>
        </w:tc>
        <w:tc>
          <w:tcPr>
            <w:tcW w:w="3240" w:type="dxa"/>
          </w:tcPr>
          <w:p w:rsidR="006628BB" w:rsidRDefault="006628BB" w:rsidP="0098672C">
            <w:pPr>
              <w:rPr>
                <w:sz w:val="24"/>
                <w:szCs w:val="24"/>
              </w:rPr>
            </w:pPr>
            <w:r>
              <w:rPr>
                <w:sz w:val="24"/>
                <w:szCs w:val="24"/>
              </w:rPr>
              <w:t xml:space="preserve">Саобраћајна средства на електропогон – врсте и карактеристике; Хибридна возила; </w:t>
            </w:r>
          </w:p>
          <w:p w:rsidR="006628BB" w:rsidRDefault="006628BB" w:rsidP="0098672C">
            <w:pPr>
              <w:rPr>
                <w:sz w:val="24"/>
                <w:szCs w:val="24"/>
              </w:rPr>
            </w:pPr>
            <w:r>
              <w:rPr>
                <w:sz w:val="24"/>
                <w:szCs w:val="24"/>
              </w:rPr>
              <w:t xml:space="preserve">Електрични и електронски уређаји у саобраћајним средствима; </w:t>
            </w:r>
          </w:p>
          <w:p w:rsidR="006628BB" w:rsidRDefault="006628BB" w:rsidP="0098672C">
            <w:pPr>
              <w:jc w:val="both"/>
              <w:rPr>
                <w:sz w:val="24"/>
                <w:szCs w:val="24"/>
              </w:rPr>
            </w:pPr>
            <w:r>
              <w:rPr>
                <w:sz w:val="24"/>
                <w:szCs w:val="24"/>
              </w:rPr>
              <w:t>Основи телекомуникација;</w:t>
            </w:r>
          </w:p>
        </w:tc>
        <w:tc>
          <w:tcPr>
            <w:tcW w:w="3330" w:type="dxa"/>
          </w:tcPr>
          <w:p w:rsidR="006628BB" w:rsidRDefault="006628BB" w:rsidP="0098672C">
            <w:pPr>
              <w:rPr>
                <w:sz w:val="24"/>
                <w:szCs w:val="24"/>
              </w:rPr>
            </w:pPr>
            <w:r>
              <w:rPr>
                <w:sz w:val="24"/>
                <w:szCs w:val="24"/>
              </w:rPr>
              <w:t>Преглед карактеристика класичних саобраћајних средстава треба заокружити електронским подсистемима, као и консрукцијама и функцијама средстава на електрични погон и хибридних возила. Путем мултимедија приказати електрични и електронски систем  код саобраћајних средстава (путничка возила, мопеди). Елементе система повезати са претходним знањем ученика о погонским машинама. У овом сегменту обрадити пренос информација путем аудиовизуелних средстава.</w:t>
            </w:r>
          </w:p>
        </w:tc>
      </w:tr>
      <w:tr w:rsidR="006628BB" w:rsidRPr="00F67C35" w:rsidTr="006628BB">
        <w:tc>
          <w:tcPr>
            <w:tcW w:w="3348" w:type="dxa"/>
          </w:tcPr>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Default="006628BB" w:rsidP="0098672C">
            <w:pPr>
              <w:jc w:val="center"/>
              <w:rPr>
                <w:sz w:val="24"/>
                <w:szCs w:val="24"/>
              </w:rPr>
            </w:pPr>
          </w:p>
          <w:p w:rsidR="006628BB" w:rsidRDefault="006628BB" w:rsidP="0098672C">
            <w:pPr>
              <w:jc w:val="center"/>
              <w:rPr>
                <w:sz w:val="24"/>
                <w:szCs w:val="24"/>
              </w:rPr>
            </w:pPr>
          </w:p>
          <w:p w:rsidR="006628BB" w:rsidRDefault="006628BB" w:rsidP="0098672C">
            <w:pPr>
              <w:jc w:val="center"/>
              <w:rPr>
                <w:sz w:val="24"/>
                <w:szCs w:val="24"/>
              </w:rPr>
            </w:pPr>
          </w:p>
          <w:p w:rsidR="006628BB" w:rsidRDefault="006628BB" w:rsidP="0098672C">
            <w:pPr>
              <w:jc w:val="center"/>
              <w:rPr>
                <w:sz w:val="24"/>
                <w:szCs w:val="24"/>
              </w:rPr>
            </w:pPr>
          </w:p>
          <w:p w:rsidR="006628BB" w:rsidRPr="002C12CC" w:rsidRDefault="006628BB" w:rsidP="0098672C">
            <w:pPr>
              <w:jc w:val="center"/>
              <w:rPr>
                <w:sz w:val="24"/>
                <w:szCs w:val="24"/>
              </w:rPr>
            </w:pPr>
          </w:p>
          <w:p w:rsidR="006628BB" w:rsidRPr="00452788" w:rsidRDefault="006628BB" w:rsidP="0098672C">
            <w:pPr>
              <w:jc w:val="center"/>
              <w:rPr>
                <w:sz w:val="24"/>
                <w:szCs w:val="24"/>
              </w:rPr>
            </w:pPr>
          </w:p>
          <w:p w:rsidR="006628BB" w:rsidRDefault="006628BB" w:rsidP="0098672C">
            <w:pPr>
              <w:jc w:val="center"/>
              <w:rPr>
                <w:sz w:val="24"/>
                <w:szCs w:val="24"/>
              </w:rPr>
            </w:pPr>
            <w:r>
              <w:rPr>
                <w:sz w:val="24"/>
                <w:szCs w:val="24"/>
              </w:rPr>
              <w:t>ТЕХНИЧКА И ДИГИТАЛНА ПИСМЕНОСТ</w:t>
            </w:r>
          </w:p>
        </w:tc>
        <w:tc>
          <w:tcPr>
            <w:tcW w:w="3330" w:type="dxa"/>
          </w:tcPr>
          <w:p w:rsidR="006628BB" w:rsidRDefault="006628BB" w:rsidP="0098672C">
            <w:pPr>
              <w:rPr>
                <w:sz w:val="24"/>
                <w:szCs w:val="24"/>
              </w:rPr>
            </w:pPr>
            <w:r>
              <w:rPr>
                <w:sz w:val="24"/>
                <w:szCs w:val="24"/>
              </w:rPr>
              <w:lastRenderedPageBreak/>
              <w:t xml:space="preserve">Класификује компоненте ИКТ уређаја према намени; </w:t>
            </w:r>
          </w:p>
          <w:p w:rsidR="006628BB" w:rsidRDefault="006628BB" w:rsidP="0098672C">
            <w:pPr>
              <w:rPr>
                <w:sz w:val="24"/>
                <w:szCs w:val="24"/>
              </w:rPr>
            </w:pPr>
            <w:r>
              <w:rPr>
                <w:sz w:val="24"/>
                <w:szCs w:val="24"/>
              </w:rPr>
              <w:t xml:space="preserve">Процени значај управљања процесима и уређајима помоћу ИКТ; </w:t>
            </w:r>
          </w:p>
          <w:p w:rsidR="006628BB" w:rsidRDefault="006628BB" w:rsidP="0098672C">
            <w:pPr>
              <w:rPr>
                <w:sz w:val="24"/>
                <w:szCs w:val="24"/>
              </w:rPr>
            </w:pPr>
            <w:r>
              <w:rPr>
                <w:sz w:val="24"/>
                <w:szCs w:val="24"/>
              </w:rPr>
              <w:lastRenderedPageBreak/>
              <w:t xml:space="preserve">Црта електричне шеме правилно користећи симболе; Користи софтвере за симулацију рада електричних кола; </w:t>
            </w:r>
          </w:p>
          <w:p w:rsidR="006628BB" w:rsidRPr="00D53C1B" w:rsidRDefault="006628BB" w:rsidP="0098672C">
            <w:pPr>
              <w:rPr>
                <w:sz w:val="24"/>
                <w:szCs w:val="24"/>
              </w:rPr>
            </w:pPr>
            <w:r>
              <w:rPr>
                <w:sz w:val="24"/>
                <w:szCs w:val="24"/>
              </w:rPr>
              <w:t xml:space="preserve">Састави електромеханички модел и управља њиме помоћу интерфејса; </w:t>
            </w:r>
          </w:p>
        </w:tc>
        <w:tc>
          <w:tcPr>
            <w:tcW w:w="3240" w:type="dxa"/>
          </w:tcPr>
          <w:p w:rsidR="006628BB" w:rsidRDefault="006628BB" w:rsidP="0098672C">
            <w:pPr>
              <w:jc w:val="both"/>
              <w:rPr>
                <w:sz w:val="24"/>
                <w:szCs w:val="24"/>
              </w:rPr>
            </w:pPr>
            <w:r>
              <w:rPr>
                <w:sz w:val="24"/>
                <w:szCs w:val="24"/>
              </w:rPr>
              <w:lastRenderedPageBreak/>
              <w:t xml:space="preserve">Основне компоненте ИКТ уређаја; </w:t>
            </w:r>
          </w:p>
          <w:p w:rsidR="006628BB" w:rsidRDefault="006628BB" w:rsidP="0098672C">
            <w:pPr>
              <w:jc w:val="both"/>
              <w:rPr>
                <w:sz w:val="24"/>
                <w:szCs w:val="24"/>
              </w:rPr>
            </w:pPr>
            <w:r>
              <w:rPr>
                <w:sz w:val="24"/>
                <w:szCs w:val="24"/>
              </w:rPr>
              <w:t xml:space="preserve">Управљање процесима и </w:t>
            </w:r>
          </w:p>
          <w:p w:rsidR="006628BB" w:rsidRDefault="006628BB" w:rsidP="0098672C">
            <w:pPr>
              <w:jc w:val="both"/>
              <w:rPr>
                <w:sz w:val="24"/>
                <w:szCs w:val="24"/>
              </w:rPr>
            </w:pPr>
            <w:r>
              <w:rPr>
                <w:sz w:val="24"/>
                <w:szCs w:val="24"/>
              </w:rPr>
              <w:t>стварима на даљину помоћу ИКТ;</w:t>
            </w:r>
          </w:p>
          <w:p w:rsidR="006628BB" w:rsidRDefault="006628BB" w:rsidP="0098672C">
            <w:pPr>
              <w:jc w:val="both"/>
              <w:rPr>
                <w:sz w:val="24"/>
                <w:szCs w:val="24"/>
              </w:rPr>
            </w:pPr>
            <w:r>
              <w:rPr>
                <w:sz w:val="24"/>
                <w:szCs w:val="24"/>
              </w:rPr>
              <w:lastRenderedPageBreak/>
              <w:t xml:space="preserve">Основни симболи у електротехници; Рачунарски софтвери за </w:t>
            </w:r>
          </w:p>
          <w:p w:rsidR="006628BB" w:rsidRDefault="006628BB" w:rsidP="0098672C">
            <w:pPr>
              <w:jc w:val="both"/>
              <w:rPr>
                <w:sz w:val="24"/>
                <w:szCs w:val="24"/>
              </w:rPr>
            </w:pPr>
            <w:r>
              <w:rPr>
                <w:sz w:val="24"/>
                <w:szCs w:val="24"/>
              </w:rPr>
              <w:t xml:space="preserve">симулацију рада </w:t>
            </w:r>
          </w:p>
          <w:p w:rsidR="006628BB" w:rsidRDefault="006628BB" w:rsidP="0098672C">
            <w:pPr>
              <w:jc w:val="both"/>
              <w:rPr>
                <w:sz w:val="24"/>
                <w:szCs w:val="24"/>
              </w:rPr>
            </w:pPr>
            <w:r>
              <w:rPr>
                <w:sz w:val="24"/>
                <w:szCs w:val="24"/>
              </w:rPr>
              <w:t xml:space="preserve">електричних кола; </w:t>
            </w:r>
          </w:p>
          <w:p w:rsidR="006628BB" w:rsidRDefault="006628BB" w:rsidP="0098672C">
            <w:pPr>
              <w:jc w:val="both"/>
              <w:rPr>
                <w:sz w:val="24"/>
                <w:szCs w:val="24"/>
              </w:rPr>
            </w:pPr>
            <w:r>
              <w:rPr>
                <w:sz w:val="24"/>
                <w:szCs w:val="24"/>
              </w:rPr>
              <w:t xml:space="preserve">Израда и управљање електромеханичким моделом; </w:t>
            </w:r>
          </w:p>
          <w:p w:rsidR="006628BB" w:rsidRPr="00D53C1B" w:rsidRDefault="006628BB" w:rsidP="0098672C">
            <w:pPr>
              <w:jc w:val="both"/>
              <w:rPr>
                <w:sz w:val="24"/>
                <w:szCs w:val="24"/>
              </w:rPr>
            </w:pPr>
          </w:p>
        </w:tc>
        <w:tc>
          <w:tcPr>
            <w:tcW w:w="3330" w:type="dxa"/>
          </w:tcPr>
          <w:p w:rsidR="006628BB" w:rsidRPr="00F67C35" w:rsidRDefault="006628BB" w:rsidP="0098672C">
            <w:pPr>
              <w:rPr>
                <w:sz w:val="24"/>
                <w:szCs w:val="24"/>
              </w:rPr>
            </w:pPr>
            <w:r>
              <w:rPr>
                <w:sz w:val="24"/>
                <w:szCs w:val="24"/>
              </w:rPr>
              <w:lastRenderedPageBreak/>
              <w:t xml:space="preserve">Упознати ученике са основним симболима и ознакама које се користе у електричним шемама и оспособити их за њихово </w:t>
            </w:r>
            <w:r>
              <w:rPr>
                <w:sz w:val="24"/>
                <w:szCs w:val="24"/>
              </w:rPr>
              <w:lastRenderedPageBreak/>
              <w:t>цртање. Демонстрирати рад са софтвером за симулацију рада електричних кола.  Ученици састављају електричну шему на радном столу. Осмислити вежбе у којима ће ученици саставити и управљати електромеханичким моделима користећи ИКТ  и интерфејс.</w:t>
            </w:r>
          </w:p>
        </w:tc>
      </w:tr>
      <w:tr w:rsidR="006628BB" w:rsidTr="006628BB">
        <w:tc>
          <w:tcPr>
            <w:tcW w:w="3348" w:type="dxa"/>
          </w:tcPr>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Pr="002C12CC" w:rsidRDefault="006628BB" w:rsidP="0098672C">
            <w:pPr>
              <w:rPr>
                <w:sz w:val="24"/>
                <w:szCs w:val="24"/>
              </w:rPr>
            </w:pPr>
          </w:p>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Default="006628BB" w:rsidP="0098672C">
            <w:pPr>
              <w:jc w:val="center"/>
              <w:rPr>
                <w:sz w:val="24"/>
                <w:szCs w:val="24"/>
              </w:rPr>
            </w:pPr>
            <w:r>
              <w:rPr>
                <w:sz w:val="24"/>
                <w:szCs w:val="24"/>
              </w:rPr>
              <w:t>РЕСУРСИ И ПРОИЗВОДЊА</w:t>
            </w:r>
          </w:p>
        </w:tc>
        <w:tc>
          <w:tcPr>
            <w:tcW w:w="3330" w:type="dxa"/>
          </w:tcPr>
          <w:p w:rsidR="006628BB" w:rsidRDefault="006628BB" w:rsidP="0098672C">
            <w:pPr>
              <w:rPr>
                <w:sz w:val="24"/>
                <w:szCs w:val="24"/>
              </w:rPr>
            </w:pPr>
            <w:r>
              <w:rPr>
                <w:sz w:val="24"/>
                <w:szCs w:val="24"/>
              </w:rPr>
              <w:t xml:space="preserve">Објасни систем производње, трансформације и преноса електричне енергије; </w:t>
            </w:r>
          </w:p>
          <w:p w:rsidR="006628BB" w:rsidRDefault="006628BB" w:rsidP="0098672C">
            <w:pPr>
              <w:rPr>
                <w:sz w:val="24"/>
                <w:szCs w:val="24"/>
              </w:rPr>
            </w:pPr>
            <w:r>
              <w:rPr>
                <w:sz w:val="24"/>
                <w:szCs w:val="24"/>
              </w:rPr>
              <w:t xml:space="preserve">Анализира значај коришћења обновљивих извора електричне енергије; </w:t>
            </w:r>
          </w:p>
          <w:p w:rsidR="006628BB" w:rsidRDefault="006628BB" w:rsidP="0098672C">
            <w:pPr>
              <w:rPr>
                <w:sz w:val="24"/>
                <w:szCs w:val="24"/>
              </w:rPr>
            </w:pPr>
            <w:r>
              <w:rPr>
                <w:sz w:val="24"/>
                <w:szCs w:val="24"/>
              </w:rPr>
              <w:t xml:space="preserve">Разликује елементе кућне електричне инсталације; </w:t>
            </w:r>
          </w:p>
          <w:p w:rsidR="006628BB" w:rsidRDefault="006628BB" w:rsidP="0098672C">
            <w:pPr>
              <w:rPr>
                <w:sz w:val="24"/>
                <w:szCs w:val="24"/>
              </w:rPr>
            </w:pPr>
            <w:r>
              <w:rPr>
                <w:sz w:val="24"/>
                <w:szCs w:val="24"/>
              </w:rPr>
              <w:t xml:space="preserve">Повеже електрично и/или електронско коло према задатој шеми; </w:t>
            </w:r>
          </w:p>
          <w:p w:rsidR="006628BB" w:rsidRDefault="006628BB" w:rsidP="0098672C">
            <w:pPr>
              <w:rPr>
                <w:sz w:val="24"/>
                <w:szCs w:val="24"/>
              </w:rPr>
            </w:pPr>
            <w:r>
              <w:rPr>
                <w:sz w:val="24"/>
                <w:szCs w:val="24"/>
              </w:rPr>
              <w:t xml:space="preserve">Користи мултиметар; </w:t>
            </w:r>
          </w:p>
          <w:p w:rsidR="006628BB" w:rsidRDefault="006628BB" w:rsidP="0098672C">
            <w:pPr>
              <w:rPr>
                <w:sz w:val="24"/>
                <w:szCs w:val="24"/>
              </w:rPr>
            </w:pPr>
            <w:r>
              <w:rPr>
                <w:sz w:val="24"/>
                <w:szCs w:val="24"/>
              </w:rPr>
              <w:t xml:space="preserve">Анализира карактеристике електричних машина и повезује их са њиховом употребом; </w:t>
            </w:r>
          </w:p>
          <w:p w:rsidR="006628BB" w:rsidRDefault="006628BB" w:rsidP="0098672C">
            <w:pPr>
              <w:rPr>
                <w:sz w:val="24"/>
                <w:szCs w:val="24"/>
              </w:rPr>
            </w:pPr>
            <w:r>
              <w:rPr>
                <w:sz w:val="24"/>
                <w:szCs w:val="24"/>
              </w:rPr>
              <w:t xml:space="preserve">Класификује електронске компоненте на основу намене; </w:t>
            </w:r>
          </w:p>
          <w:p w:rsidR="006628BB" w:rsidRDefault="006628BB" w:rsidP="0098672C">
            <w:pPr>
              <w:rPr>
                <w:sz w:val="24"/>
                <w:szCs w:val="24"/>
              </w:rPr>
            </w:pPr>
            <w:r>
              <w:rPr>
                <w:sz w:val="24"/>
                <w:szCs w:val="24"/>
              </w:rPr>
              <w:t xml:space="preserve">Аргументује значај рециклаже електронских компоненти;  </w:t>
            </w:r>
          </w:p>
          <w:p w:rsidR="006628BB" w:rsidRDefault="006628BB" w:rsidP="0098672C">
            <w:pPr>
              <w:rPr>
                <w:sz w:val="24"/>
                <w:szCs w:val="24"/>
              </w:rPr>
            </w:pPr>
          </w:p>
        </w:tc>
        <w:tc>
          <w:tcPr>
            <w:tcW w:w="3240" w:type="dxa"/>
          </w:tcPr>
          <w:p w:rsidR="006628BB" w:rsidRDefault="006628BB" w:rsidP="0098672C">
            <w:pPr>
              <w:rPr>
                <w:sz w:val="24"/>
                <w:szCs w:val="24"/>
              </w:rPr>
            </w:pPr>
            <w:r>
              <w:rPr>
                <w:sz w:val="24"/>
                <w:szCs w:val="24"/>
              </w:rPr>
              <w:t xml:space="preserve">Електроенергетски систем; </w:t>
            </w:r>
          </w:p>
          <w:p w:rsidR="006628BB" w:rsidRDefault="006628BB" w:rsidP="0098672C">
            <w:pPr>
              <w:rPr>
                <w:sz w:val="24"/>
                <w:szCs w:val="24"/>
              </w:rPr>
            </w:pPr>
            <w:r>
              <w:rPr>
                <w:sz w:val="24"/>
                <w:szCs w:val="24"/>
              </w:rPr>
              <w:t xml:space="preserve">Производња, трансформација и пренос електричне енергије; </w:t>
            </w:r>
          </w:p>
          <w:p w:rsidR="006628BB" w:rsidRDefault="006628BB" w:rsidP="0098672C">
            <w:pPr>
              <w:rPr>
                <w:sz w:val="24"/>
                <w:szCs w:val="24"/>
              </w:rPr>
            </w:pPr>
            <w:r>
              <w:rPr>
                <w:sz w:val="24"/>
                <w:szCs w:val="24"/>
              </w:rPr>
              <w:t xml:space="preserve">Обновљиви извори електричне енергије; </w:t>
            </w:r>
          </w:p>
          <w:p w:rsidR="006628BB" w:rsidRDefault="006628BB" w:rsidP="0098672C">
            <w:pPr>
              <w:rPr>
                <w:sz w:val="24"/>
                <w:szCs w:val="24"/>
              </w:rPr>
            </w:pPr>
            <w:r>
              <w:rPr>
                <w:sz w:val="24"/>
                <w:szCs w:val="24"/>
              </w:rPr>
              <w:t xml:space="preserve">Електроинсталациони материјал и прибор; </w:t>
            </w:r>
          </w:p>
          <w:p w:rsidR="006628BB" w:rsidRDefault="006628BB" w:rsidP="0098672C">
            <w:pPr>
              <w:rPr>
                <w:sz w:val="24"/>
                <w:szCs w:val="24"/>
              </w:rPr>
            </w:pPr>
            <w:r>
              <w:rPr>
                <w:sz w:val="24"/>
                <w:szCs w:val="24"/>
              </w:rPr>
              <w:t xml:space="preserve">Кућне електричне инсталације; </w:t>
            </w:r>
          </w:p>
          <w:p w:rsidR="006628BB" w:rsidRDefault="006628BB" w:rsidP="0098672C">
            <w:pPr>
              <w:rPr>
                <w:sz w:val="24"/>
                <w:szCs w:val="24"/>
              </w:rPr>
            </w:pPr>
            <w:r>
              <w:rPr>
                <w:sz w:val="24"/>
                <w:szCs w:val="24"/>
              </w:rPr>
              <w:t xml:space="preserve">Састављање електричних кола; </w:t>
            </w:r>
          </w:p>
          <w:p w:rsidR="006628BB" w:rsidRDefault="006628BB" w:rsidP="0098672C">
            <w:pPr>
              <w:rPr>
                <w:sz w:val="24"/>
                <w:szCs w:val="24"/>
              </w:rPr>
            </w:pPr>
            <w:r>
              <w:rPr>
                <w:sz w:val="24"/>
                <w:szCs w:val="24"/>
              </w:rPr>
              <w:t xml:space="preserve">Коришћење фазног испитивача и и мерење електричних величина мултиметром; </w:t>
            </w:r>
          </w:p>
          <w:p w:rsidR="006628BB" w:rsidRDefault="006628BB" w:rsidP="0098672C">
            <w:pPr>
              <w:rPr>
                <w:sz w:val="24"/>
                <w:szCs w:val="24"/>
              </w:rPr>
            </w:pPr>
            <w:r>
              <w:rPr>
                <w:sz w:val="24"/>
                <w:szCs w:val="24"/>
              </w:rPr>
              <w:t xml:space="preserve">Електричне машине; </w:t>
            </w:r>
          </w:p>
          <w:p w:rsidR="006628BB" w:rsidRDefault="006628BB" w:rsidP="0098672C">
            <w:pPr>
              <w:rPr>
                <w:sz w:val="24"/>
                <w:szCs w:val="24"/>
              </w:rPr>
            </w:pPr>
            <w:r>
              <w:rPr>
                <w:sz w:val="24"/>
                <w:szCs w:val="24"/>
              </w:rPr>
              <w:t xml:space="preserve">Електротехнички апарати и уређаји у домаћинству; </w:t>
            </w:r>
          </w:p>
          <w:p w:rsidR="006628BB" w:rsidRDefault="006628BB" w:rsidP="0098672C">
            <w:pPr>
              <w:rPr>
                <w:sz w:val="24"/>
                <w:szCs w:val="24"/>
              </w:rPr>
            </w:pPr>
            <w:r>
              <w:rPr>
                <w:sz w:val="24"/>
                <w:szCs w:val="24"/>
              </w:rPr>
              <w:t xml:space="preserve">Основи електронике; </w:t>
            </w:r>
          </w:p>
          <w:p w:rsidR="006628BB" w:rsidRDefault="006628BB" w:rsidP="0098672C">
            <w:pPr>
              <w:rPr>
                <w:sz w:val="24"/>
                <w:szCs w:val="24"/>
              </w:rPr>
            </w:pPr>
            <w:r>
              <w:rPr>
                <w:sz w:val="24"/>
                <w:szCs w:val="24"/>
              </w:rPr>
              <w:t>Рециклажа електронских компоненти;</w:t>
            </w:r>
          </w:p>
        </w:tc>
        <w:tc>
          <w:tcPr>
            <w:tcW w:w="3330" w:type="dxa"/>
          </w:tcPr>
          <w:p w:rsidR="006628BB" w:rsidRDefault="006628BB" w:rsidP="0098672C">
            <w:pPr>
              <w:rPr>
                <w:sz w:val="24"/>
                <w:szCs w:val="24"/>
              </w:rPr>
            </w:pPr>
            <w:r>
              <w:rPr>
                <w:sz w:val="24"/>
                <w:szCs w:val="24"/>
              </w:rPr>
              <w:t xml:space="preserve">У најкраћим цртама објаснити хидроелектране, термоелектране и нуклеарне екектране; значај трансформисања електричне енергије у трафостаницама, пренос електричне далеководима и нисконапонском електр.мрежом, од произвођача до потрошача. Са ученицима анализирати значај и предности производње и коришћења обновљивих извора електричне енергије са аспекта заштите животне средине. Уз помоћ одговарајућих шема склопљених струјних кола, објаснити ученицима, основна струјна кола кућне електричне инсталације. На основу стечених теоријских знања, ученици практично </w:t>
            </w:r>
            <w:r>
              <w:rPr>
                <w:sz w:val="24"/>
                <w:szCs w:val="24"/>
              </w:rPr>
              <w:lastRenderedPageBreak/>
              <w:t xml:space="preserve">састављају струјно коло. У оквиру електронике, кроз примере практичне примене, упознати са основама на којима се заснива рад дигиталне технологије.  </w:t>
            </w:r>
          </w:p>
        </w:tc>
      </w:tr>
      <w:tr w:rsidR="006628BB" w:rsidTr="006628BB">
        <w:tc>
          <w:tcPr>
            <w:tcW w:w="3348" w:type="dxa"/>
          </w:tcPr>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Pr="002C12CC" w:rsidRDefault="006628BB" w:rsidP="0098672C">
            <w:pPr>
              <w:rPr>
                <w:sz w:val="24"/>
                <w:szCs w:val="24"/>
              </w:rPr>
            </w:pPr>
          </w:p>
          <w:p w:rsidR="006628BB" w:rsidRPr="00452788" w:rsidRDefault="006628BB" w:rsidP="0098672C">
            <w:pPr>
              <w:jc w:val="center"/>
              <w:rPr>
                <w:sz w:val="24"/>
                <w:szCs w:val="24"/>
              </w:rPr>
            </w:pPr>
          </w:p>
          <w:p w:rsidR="006628BB" w:rsidRPr="00452788" w:rsidRDefault="006628BB" w:rsidP="0098672C">
            <w:pPr>
              <w:jc w:val="center"/>
              <w:rPr>
                <w:sz w:val="24"/>
                <w:szCs w:val="24"/>
              </w:rPr>
            </w:pPr>
          </w:p>
          <w:p w:rsidR="006628BB" w:rsidRDefault="006628BB" w:rsidP="0098672C">
            <w:pPr>
              <w:jc w:val="center"/>
              <w:rPr>
                <w:sz w:val="24"/>
                <w:szCs w:val="24"/>
              </w:rPr>
            </w:pPr>
            <w:r>
              <w:rPr>
                <w:sz w:val="24"/>
                <w:szCs w:val="24"/>
              </w:rPr>
              <w:t xml:space="preserve">КОНСТРУКТОРСКО </w:t>
            </w:r>
          </w:p>
          <w:p w:rsidR="006628BB" w:rsidRDefault="006628BB" w:rsidP="0098672C">
            <w:pPr>
              <w:jc w:val="center"/>
              <w:rPr>
                <w:sz w:val="24"/>
                <w:szCs w:val="24"/>
              </w:rPr>
            </w:pPr>
            <w:r>
              <w:rPr>
                <w:sz w:val="24"/>
                <w:szCs w:val="24"/>
              </w:rPr>
              <w:t xml:space="preserve">МОДЕЛОВАЊЕ </w:t>
            </w:r>
          </w:p>
        </w:tc>
        <w:tc>
          <w:tcPr>
            <w:tcW w:w="3330" w:type="dxa"/>
          </w:tcPr>
          <w:p w:rsidR="006628BB" w:rsidRDefault="006628BB" w:rsidP="0098672C">
            <w:pPr>
              <w:rPr>
                <w:sz w:val="24"/>
                <w:szCs w:val="24"/>
              </w:rPr>
            </w:pPr>
            <w:r>
              <w:rPr>
                <w:sz w:val="24"/>
                <w:szCs w:val="24"/>
              </w:rPr>
              <w:t xml:space="preserve">Самостално/тимски истражује и осмишљава пројекат; </w:t>
            </w:r>
          </w:p>
          <w:p w:rsidR="006628BB" w:rsidRDefault="006628BB" w:rsidP="0098672C">
            <w:pPr>
              <w:rPr>
                <w:sz w:val="24"/>
                <w:szCs w:val="24"/>
              </w:rPr>
            </w:pPr>
            <w:r>
              <w:rPr>
                <w:sz w:val="24"/>
                <w:szCs w:val="24"/>
              </w:rPr>
              <w:t xml:space="preserve">Креира документацију, развије и представи бизнис план производа; </w:t>
            </w:r>
          </w:p>
          <w:p w:rsidR="006628BB" w:rsidRDefault="006628BB" w:rsidP="0098672C">
            <w:pPr>
              <w:rPr>
                <w:sz w:val="24"/>
                <w:szCs w:val="24"/>
              </w:rPr>
            </w:pPr>
            <w:r>
              <w:rPr>
                <w:sz w:val="24"/>
                <w:szCs w:val="24"/>
              </w:rPr>
              <w:t xml:space="preserve">Састави производ према осмишљеном решењу; </w:t>
            </w:r>
          </w:p>
          <w:p w:rsidR="006628BB" w:rsidRDefault="006628BB" w:rsidP="0098672C">
            <w:pPr>
              <w:rPr>
                <w:sz w:val="24"/>
                <w:szCs w:val="24"/>
              </w:rPr>
            </w:pPr>
            <w:r>
              <w:rPr>
                <w:sz w:val="24"/>
                <w:szCs w:val="24"/>
              </w:rPr>
              <w:t xml:space="preserve">Састави и управља једноставним школским роботом или мехатроничким моделом; </w:t>
            </w:r>
          </w:p>
          <w:p w:rsidR="006628BB" w:rsidRDefault="006628BB" w:rsidP="0098672C">
            <w:pPr>
              <w:rPr>
                <w:sz w:val="24"/>
                <w:szCs w:val="24"/>
              </w:rPr>
            </w:pPr>
            <w:r>
              <w:rPr>
                <w:sz w:val="24"/>
                <w:szCs w:val="24"/>
              </w:rPr>
              <w:t xml:space="preserve">Представи решење готовог производа модела; </w:t>
            </w:r>
          </w:p>
          <w:p w:rsidR="006628BB" w:rsidRDefault="006628BB" w:rsidP="0098672C">
            <w:pPr>
              <w:rPr>
                <w:sz w:val="24"/>
                <w:szCs w:val="24"/>
              </w:rPr>
            </w:pPr>
            <w:r>
              <w:rPr>
                <w:sz w:val="24"/>
                <w:szCs w:val="24"/>
              </w:rPr>
              <w:t>Процењује свој рад и рад других и предлаже унапређење реализованог пројекта;</w:t>
            </w:r>
          </w:p>
          <w:p w:rsidR="006628BB" w:rsidRDefault="006628BB" w:rsidP="0098672C">
            <w:pPr>
              <w:rPr>
                <w:sz w:val="24"/>
                <w:szCs w:val="24"/>
              </w:rPr>
            </w:pPr>
          </w:p>
        </w:tc>
        <w:tc>
          <w:tcPr>
            <w:tcW w:w="3240" w:type="dxa"/>
          </w:tcPr>
          <w:p w:rsidR="006628BB" w:rsidRDefault="006628BB" w:rsidP="0098672C">
            <w:pPr>
              <w:rPr>
                <w:sz w:val="24"/>
                <w:szCs w:val="24"/>
              </w:rPr>
            </w:pPr>
            <w:r>
              <w:rPr>
                <w:sz w:val="24"/>
                <w:szCs w:val="24"/>
              </w:rPr>
              <w:t xml:space="preserve">Моделовање електричних машина и уређаја; </w:t>
            </w:r>
          </w:p>
          <w:p w:rsidR="006628BB" w:rsidRDefault="006628BB" w:rsidP="0098672C">
            <w:pPr>
              <w:rPr>
                <w:sz w:val="24"/>
                <w:szCs w:val="24"/>
              </w:rPr>
            </w:pPr>
            <w:r>
              <w:rPr>
                <w:sz w:val="24"/>
                <w:szCs w:val="24"/>
              </w:rPr>
              <w:t xml:space="preserve">Огледи са електропанелима; </w:t>
            </w:r>
          </w:p>
          <w:p w:rsidR="006628BB" w:rsidRDefault="006628BB" w:rsidP="0098672C">
            <w:pPr>
              <w:rPr>
                <w:sz w:val="24"/>
                <w:szCs w:val="24"/>
              </w:rPr>
            </w:pPr>
            <w:r>
              <w:rPr>
                <w:sz w:val="24"/>
                <w:szCs w:val="24"/>
              </w:rPr>
              <w:t xml:space="preserve">Коришћење интерфејса за управљање помоћу рачунара; </w:t>
            </w:r>
          </w:p>
          <w:p w:rsidR="006628BB" w:rsidRDefault="006628BB" w:rsidP="0098672C">
            <w:pPr>
              <w:rPr>
                <w:sz w:val="24"/>
                <w:szCs w:val="24"/>
              </w:rPr>
            </w:pPr>
            <w:r>
              <w:rPr>
                <w:sz w:val="24"/>
                <w:szCs w:val="24"/>
              </w:rPr>
              <w:t xml:space="preserve">Израда једноставног школског робота сопствене конструкције или из конструкторских комплета; </w:t>
            </w:r>
          </w:p>
          <w:p w:rsidR="006628BB" w:rsidRDefault="006628BB" w:rsidP="0098672C">
            <w:pPr>
              <w:rPr>
                <w:sz w:val="24"/>
                <w:szCs w:val="24"/>
              </w:rPr>
            </w:pPr>
            <w:r>
              <w:rPr>
                <w:sz w:val="24"/>
                <w:szCs w:val="24"/>
              </w:rPr>
              <w:t xml:space="preserve">Рад на пројекту: </w:t>
            </w:r>
          </w:p>
          <w:p w:rsidR="006628BB" w:rsidRDefault="006628BB" w:rsidP="0098672C">
            <w:pPr>
              <w:rPr>
                <w:sz w:val="24"/>
                <w:szCs w:val="24"/>
              </w:rPr>
            </w:pPr>
            <w:r>
              <w:rPr>
                <w:sz w:val="24"/>
                <w:szCs w:val="24"/>
              </w:rPr>
              <w:t xml:space="preserve">израда производа модела; </w:t>
            </w:r>
          </w:p>
          <w:p w:rsidR="006628BB" w:rsidRDefault="006628BB" w:rsidP="0098672C">
            <w:pPr>
              <w:rPr>
                <w:sz w:val="24"/>
                <w:szCs w:val="24"/>
              </w:rPr>
            </w:pPr>
            <w:r>
              <w:rPr>
                <w:sz w:val="24"/>
                <w:szCs w:val="24"/>
              </w:rPr>
              <w:t xml:space="preserve">управљање моделом; </w:t>
            </w:r>
          </w:p>
          <w:p w:rsidR="006628BB" w:rsidRPr="00D33297" w:rsidRDefault="006628BB" w:rsidP="0098672C">
            <w:pPr>
              <w:rPr>
                <w:sz w:val="24"/>
                <w:szCs w:val="24"/>
              </w:rPr>
            </w:pPr>
            <w:r>
              <w:rPr>
                <w:sz w:val="24"/>
                <w:szCs w:val="24"/>
              </w:rPr>
              <w:t>представљање производа/модела;</w:t>
            </w:r>
          </w:p>
        </w:tc>
        <w:tc>
          <w:tcPr>
            <w:tcW w:w="3330" w:type="dxa"/>
          </w:tcPr>
          <w:p w:rsidR="006628BB" w:rsidRDefault="006628BB" w:rsidP="0098672C">
            <w:pPr>
              <w:rPr>
                <w:sz w:val="24"/>
                <w:szCs w:val="24"/>
              </w:rPr>
            </w:pPr>
            <w:r>
              <w:rPr>
                <w:sz w:val="24"/>
                <w:szCs w:val="24"/>
              </w:rPr>
              <w:t xml:space="preserve">У овом делу програма, ученици кроз практичан рад примењују претходно стечена знања и вештине кроз моделовање електричних машина и уређаја. Моделе који користе обновљиве изворе енергије ученици могу моделовати на различите начине. Један од начина је извођење огледа са електропанелима. С обзиром да је програм модуларног типа оставља се могућност да ученици изразе своје личне афинитете како би се определили за неке од понуђених могућности: израда модела електричних машина и уређаја, аутоматских система, робота, електронских склопова и модела који користе обновљиве изворе енергије. Садржаје треба реализовати кроз ученичке пројекте, од графичког представљања, преко планирања, извршавања радних операција, маркетинга до </w:t>
            </w:r>
            <w:r>
              <w:rPr>
                <w:sz w:val="24"/>
                <w:szCs w:val="24"/>
              </w:rPr>
              <w:lastRenderedPageBreak/>
              <w:t>процене и вредновања. Наставити са алгоритамским приступом у конструкторском моделовању, посебно у приступу развоја техничког стваралаштва – од идеје до реализације</w:t>
            </w:r>
          </w:p>
        </w:tc>
      </w:tr>
    </w:tbl>
    <w:p w:rsidR="006628BB" w:rsidRDefault="006628BB" w:rsidP="006628BB">
      <w:pPr>
        <w:rPr>
          <w:lang w:val="en-US"/>
        </w:rPr>
      </w:pPr>
    </w:p>
    <w:p w:rsidR="009B407E" w:rsidRDefault="009B407E" w:rsidP="006628BB">
      <w:pPr>
        <w:rPr>
          <w:lang w:val="en-US"/>
        </w:rPr>
      </w:pPr>
    </w:p>
    <w:p w:rsidR="009B407E" w:rsidRDefault="009B407E" w:rsidP="006628BB">
      <w:pPr>
        <w:rPr>
          <w:lang w:val="en-US"/>
        </w:rPr>
      </w:pPr>
    </w:p>
    <w:p w:rsidR="009B407E" w:rsidRDefault="009B407E" w:rsidP="006628BB">
      <w:pPr>
        <w:rPr>
          <w:lang w:val="en-US"/>
        </w:rPr>
      </w:pPr>
    </w:p>
    <w:p w:rsidR="009B407E" w:rsidRDefault="009B407E" w:rsidP="009B407E">
      <w:pPr>
        <w:rPr>
          <w:b/>
          <w:lang w:val="sr-Cyrl-BA"/>
        </w:rPr>
      </w:pPr>
      <w:r>
        <w:rPr>
          <w:b/>
          <w:lang w:val="sr-Cyrl-BA"/>
        </w:rPr>
        <w:t>Предмет: Физичко и здравствено васпитање    Разред : ОСМИ     Недељни фонд часова:3   Годишњи фонд часова:102</w:t>
      </w:r>
    </w:p>
    <w:p w:rsidR="009B407E" w:rsidRDefault="009B407E" w:rsidP="009B407E">
      <w:pPr>
        <w:rPr>
          <w:b/>
          <w:lang w:val="sr-Cyrl-BA"/>
        </w:rPr>
      </w:pPr>
    </w:p>
    <w:tbl>
      <w:tblPr>
        <w:tblStyle w:val="TableGrid"/>
        <w:tblW w:w="0" w:type="auto"/>
        <w:tblLook w:val="04A0"/>
      </w:tblPr>
      <w:tblGrid>
        <w:gridCol w:w="3305"/>
        <w:gridCol w:w="3305"/>
        <w:gridCol w:w="3306"/>
        <w:gridCol w:w="3306"/>
      </w:tblGrid>
      <w:tr w:rsidR="009B407E" w:rsidTr="006A5CDA">
        <w:tc>
          <w:tcPr>
            <w:tcW w:w="3305" w:type="dxa"/>
          </w:tcPr>
          <w:p w:rsidR="009B407E" w:rsidRDefault="009B407E" w:rsidP="006A5CDA">
            <w:pPr>
              <w:jc w:val="center"/>
              <w:rPr>
                <w:b/>
                <w:lang w:val="sr-Cyrl-BA"/>
              </w:rPr>
            </w:pPr>
            <w:r>
              <w:rPr>
                <w:b/>
                <w:sz w:val="28"/>
                <w:szCs w:val="28"/>
              </w:rPr>
              <w:t>Теме</w:t>
            </w:r>
          </w:p>
        </w:tc>
        <w:tc>
          <w:tcPr>
            <w:tcW w:w="3305" w:type="dxa"/>
          </w:tcPr>
          <w:p w:rsidR="009B407E" w:rsidRDefault="009B407E" w:rsidP="006A5CDA">
            <w:pPr>
              <w:jc w:val="center"/>
              <w:rPr>
                <w:b/>
                <w:lang w:val="sr-Cyrl-BA"/>
              </w:rPr>
            </w:pPr>
            <w:r>
              <w:rPr>
                <w:b/>
                <w:sz w:val="28"/>
                <w:szCs w:val="28"/>
              </w:rPr>
              <w:t>Исходи</w:t>
            </w:r>
          </w:p>
        </w:tc>
        <w:tc>
          <w:tcPr>
            <w:tcW w:w="3306" w:type="dxa"/>
          </w:tcPr>
          <w:p w:rsidR="009B407E" w:rsidRDefault="009B407E" w:rsidP="006A5CDA">
            <w:pPr>
              <w:jc w:val="center"/>
              <w:rPr>
                <w:b/>
                <w:lang w:val="sr-Cyrl-BA"/>
              </w:rPr>
            </w:pPr>
            <w:r>
              <w:rPr>
                <w:b/>
                <w:sz w:val="28"/>
                <w:szCs w:val="28"/>
              </w:rPr>
              <w:t>Садржаји</w:t>
            </w:r>
          </w:p>
        </w:tc>
        <w:tc>
          <w:tcPr>
            <w:tcW w:w="3306" w:type="dxa"/>
          </w:tcPr>
          <w:p w:rsidR="009B407E" w:rsidRDefault="009B407E" w:rsidP="006A5CDA">
            <w:pPr>
              <w:jc w:val="center"/>
              <w:rPr>
                <w:b/>
                <w:lang w:val="sr-Cyrl-BA"/>
              </w:rPr>
            </w:pPr>
            <w:r>
              <w:rPr>
                <w:b/>
                <w:sz w:val="28"/>
                <w:szCs w:val="28"/>
              </w:rPr>
              <w:t>Начин остваривања програма</w:t>
            </w:r>
          </w:p>
        </w:tc>
      </w:tr>
      <w:tr w:rsidR="009B407E" w:rsidTr="006A5CDA">
        <w:tc>
          <w:tcPr>
            <w:tcW w:w="3305" w:type="dxa"/>
          </w:tcPr>
          <w:p w:rsidR="009B407E" w:rsidRPr="009B407E" w:rsidRDefault="009B407E" w:rsidP="006A5CDA">
            <w:pPr>
              <w:pStyle w:val="ListParagraph"/>
              <w:numPr>
                <w:ilvl w:val="0"/>
                <w:numId w:val="12"/>
              </w:numPr>
              <w:rPr>
                <w:b/>
                <w:bCs/>
                <w:sz w:val="24"/>
                <w:szCs w:val="24"/>
                <w:lang/>
              </w:rPr>
            </w:pPr>
            <w:r w:rsidRPr="009B407E">
              <w:rPr>
                <w:b/>
                <w:bCs/>
                <w:sz w:val="24"/>
                <w:szCs w:val="24"/>
                <w:lang/>
              </w:rPr>
              <w:t>Ф</w:t>
            </w:r>
            <w:r w:rsidRPr="009B407E">
              <w:rPr>
                <w:b/>
                <w:bCs/>
                <w:sz w:val="24"/>
                <w:szCs w:val="24"/>
              </w:rPr>
              <w:t>изичкe способности</w:t>
            </w:r>
          </w:p>
          <w:p w:rsidR="009B407E" w:rsidRPr="009B407E" w:rsidRDefault="009B407E" w:rsidP="006A5CDA">
            <w:pPr>
              <w:pStyle w:val="ListParagraph"/>
              <w:rPr>
                <w:bCs/>
                <w:sz w:val="24"/>
                <w:szCs w:val="24"/>
                <w:lang/>
              </w:rPr>
            </w:pPr>
          </w:p>
          <w:p w:rsidR="009B407E" w:rsidRPr="009B407E" w:rsidRDefault="009B407E" w:rsidP="006A5CDA">
            <w:pPr>
              <w:pStyle w:val="ListParagraph"/>
              <w:numPr>
                <w:ilvl w:val="0"/>
                <w:numId w:val="12"/>
              </w:numPr>
              <w:rPr>
                <w:b/>
                <w:bCs/>
                <w:sz w:val="24"/>
                <w:szCs w:val="24"/>
                <w:lang/>
              </w:rPr>
            </w:pPr>
            <w:r w:rsidRPr="009B407E">
              <w:rPr>
                <w:b/>
                <w:bCs/>
                <w:sz w:val="24"/>
                <w:szCs w:val="24"/>
                <w:lang/>
              </w:rPr>
              <w:t>М</w:t>
            </w:r>
            <w:r w:rsidRPr="009B407E">
              <w:rPr>
                <w:b/>
                <w:bCs/>
                <w:sz w:val="24"/>
                <w:szCs w:val="24"/>
              </w:rPr>
              <w:t>оторичке вештине</w:t>
            </w:r>
            <w:r w:rsidRPr="009B407E">
              <w:rPr>
                <w:b/>
                <w:bCs/>
                <w:sz w:val="24"/>
                <w:szCs w:val="24"/>
                <w:lang/>
              </w:rPr>
              <w:t xml:space="preserve">, </w:t>
            </w:r>
            <w:r w:rsidRPr="009B407E">
              <w:rPr>
                <w:b/>
                <w:bCs/>
                <w:sz w:val="24"/>
                <w:szCs w:val="24"/>
              </w:rPr>
              <w:t>спорт и спортске дисциплине</w:t>
            </w:r>
          </w:p>
          <w:p w:rsidR="009B407E" w:rsidRPr="009B407E" w:rsidRDefault="009B407E" w:rsidP="006A5CDA">
            <w:pPr>
              <w:rPr>
                <w:bCs/>
                <w:sz w:val="24"/>
                <w:szCs w:val="24"/>
                <w:lang/>
              </w:rPr>
            </w:pPr>
            <w:r w:rsidRPr="009B407E">
              <w:rPr>
                <w:bCs/>
                <w:sz w:val="24"/>
                <w:szCs w:val="24"/>
                <w:lang/>
              </w:rPr>
              <w:t>-Атлетика</w:t>
            </w:r>
          </w:p>
          <w:p w:rsidR="009B407E" w:rsidRPr="009B407E" w:rsidRDefault="009B407E" w:rsidP="006A5CDA">
            <w:pPr>
              <w:rPr>
                <w:bCs/>
                <w:sz w:val="24"/>
                <w:szCs w:val="24"/>
                <w:lang/>
              </w:rPr>
            </w:pPr>
            <w:r w:rsidRPr="009B407E">
              <w:rPr>
                <w:bCs/>
                <w:sz w:val="24"/>
                <w:szCs w:val="24"/>
                <w:lang/>
              </w:rPr>
              <w:t>-Спортска гимнастика</w:t>
            </w:r>
          </w:p>
          <w:p w:rsidR="009B407E" w:rsidRPr="009B407E" w:rsidRDefault="009B407E" w:rsidP="006A5CDA">
            <w:pPr>
              <w:rPr>
                <w:bCs/>
                <w:sz w:val="24"/>
                <w:szCs w:val="24"/>
                <w:lang/>
              </w:rPr>
            </w:pPr>
            <w:r w:rsidRPr="009B407E">
              <w:rPr>
                <w:bCs/>
                <w:sz w:val="24"/>
                <w:szCs w:val="24"/>
                <w:lang/>
              </w:rPr>
              <w:t>-Тимске и спортске игре</w:t>
            </w:r>
          </w:p>
          <w:p w:rsidR="009B407E" w:rsidRPr="009B407E" w:rsidRDefault="009B407E" w:rsidP="006A5CDA">
            <w:pPr>
              <w:rPr>
                <w:bCs/>
                <w:sz w:val="24"/>
                <w:szCs w:val="24"/>
                <w:lang/>
              </w:rPr>
            </w:pPr>
            <w:r w:rsidRPr="009B407E">
              <w:rPr>
                <w:bCs/>
                <w:sz w:val="24"/>
                <w:szCs w:val="24"/>
                <w:lang/>
              </w:rPr>
              <w:t>-Плес и ритмика</w:t>
            </w:r>
          </w:p>
          <w:p w:rsidR="009B407E" w:rsidRPr="009B407E" w:rsidRDefault="009B407E" w:rsidP="006A5CDA">
            <w:pPr>
              <w:rPr>
                <w:bCs/>
                <w:sz w:val="24"/>
                <w:szCs w:val="24"/>
                <w:lang/>
              </w:rPr>
            </w:pPr>
            <w:r w:rsidRPr="009B407E">
              <w:rPr>
                <w:bCs/>
                <w:sz w:val="24"/>
                <w:szCs w:val="24"/>
                <w:lang/>
              </w:rPr>
              <w:t>-Полигони</w:t>
            </w:r>
          </w:p>
          <w:p w:rsidR="009B407E" w:rsidRPr="009B407E" w:rsidRDefault="009B407E" w:rsidP="006A5CDA">
            <w:pPr>
              <w:rPr>
                <w:bCs/>
                <w:sz w:val="24"/>
                <w:szCs w:val="24"/>
                <w:lang/>
              </w:rPr>
            </w:pPr>
          </w:p>
          <w:p w:rsidR="009B407E" w:rsidRPr="009B407E" w:rsidRDefault="009B407E" w:rsidP="006A5CDA">
            <w:pPr>
              <w:pStyle w:val="ListParagraph"/>
              <w:numPr>
                <w:ilvl w:val="0"/>
                <w:numId w:val="13"/>
              </w:numPr>
              <w:rPr>
                <w:b/>
                <w:bCs/>
                <w:sz w:val="24"/>
                <w:szCs w:val="24"/>
                <w:lang/>
              </w:rPr>
            </w:pPr>
            <w:r w:rsidRPr="009B407E">
              <w:rPr>
                <w:b/>
                <w:bCs/>
                <w:sz w:val="24"/>
                <w:szCs w:val="24"/>
                <w:lang/>
              </w:rPr>
              <w:t>Ф</w:t>
            </w:r>
            <w:r w:rsidRPr="009B407E">
              <w:rPr>
                <w:b/>
                <w:bCs/>
                <w:sz w:val="24"/>
                <w:szCs w:val="24"/>
              </w:rPr>
              <w:t>изичка и здравствена култура</w:t>
            </w:r>
          </w:p>
          <w:p w:rsidR="009B407E" w:rsidRPr="009B407E" w:rsidRDefault="009B407E" w:rsidP="006A5CDA">
            <w:pPr>
              <w:pStyle w:val="ListParagraph"/>
              <w:rPr>
                <w:b/>
                <w:bCs/>
                <w:sz w:val="24"/>
                <w:szCs w:val="24"/>
                <w:lang/>
              </w:rPr>
            </w:pPr>
          </w:p>
          <w:p w:rsidR="009B407E" w:rsidRPr="009B407E" w:rsidRDefault="009B407E" w:rsidP="006A5CDA">
            <w:pPr>
              <w:rPr>
                <w:sz w:val="24"/>
                <w:szCs w:val="24"/>
                <w:lang/>
              </w:rPr>
            </w:pPr>
            <w:r w:rsidRPr="009B407E">
              <w:rPr>
                <w:sz w:val="24"/>
                <w:szCs w:val="24"/>
                <w:lang/>
              </w:rPr>
              <w:t>-Физичко вежбање и спорт</w:t>
            </w:r>
          </w:p>
          <w:p w:rsidR="009B407E" w:rsidRPr="009B407E" w:rsidRDefault="009B407E" w:rsidP="006A5CDA">
            <w:pPr>
              <w:rPr>
                <w:rFonts w:ascii="Verdana" w:hAnsi="Verdana"/>
                <w:sz w:val="24"/>
                <w:szCs w:val="24"/>
                <w:lang/>
              </w:rPr>
            </w:pPr>
            <w:r w:rsidRPr="009B407E">
              <w:rPr>
                <w:sz w:val="24"/>
                <w:szCs w:val="24"/>
                <w:lang/>
              </w:rPr>
              <w:t>-Здравствено васпитање</w:t>
            </w:r>
          </w:p>
        </w:tc>
        <w:tc>
          <w:tcPr>
            <w:tcW w:w="3305" w:type="dxa"/>
          </w:tcPr>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одабере</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примени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комплексе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простих</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општеприпремних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одговарајућег</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обима</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интензитета</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вежбању</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користи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научене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вежбе</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спорту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рекреацији</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другим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ситуацијама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упоређује</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анализира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сопствене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резултате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тестирања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референтним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вредностима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примени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усвојене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технике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кретања</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игри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спорту</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другим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различитим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ситуацијама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примени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атлетске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lastRenderedPageBreak/>
              <w:t>дисциплине</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складу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правилима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развија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своје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физичке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способности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применом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вежбања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из</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атлетике</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одржава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равнотежу</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различитим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кретањима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изводи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ротације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тела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примени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вежбања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из</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гимнастике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развој</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физичких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способности</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изведе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елементе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усвојених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тимских</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спортских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игара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примени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основна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правила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тимских</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спортских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игара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користи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усвојене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елементе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технике</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спортским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играма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примени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основне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тактичке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елементе</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учествује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унутар</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одељенским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такмичењима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изведе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кретања</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различитом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ритму</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игра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народно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коло</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изведе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основне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кораке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плеса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из</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народне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традиције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других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култура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изведе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вежбе</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саставе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уз</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музичку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пратњу</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lastRenderedPageBreak/>
              <w:t xml:space="preserve">– </w:t>
            </w:r>
            <w:proofErr w:type="spellStart"/>
            <w:r w:rsidRPr="009B407E">
              <w:rPr>
                <w:noProof w:val="0"/>
                <w:color w:val="000000"/>
                <w:sz w:val="24"/>
                <w:szCs w:val="24"/>
                <w:lang w:val="en-US"/>
              </w:rPr>
              <w:t>плива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техником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краула</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леђног</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краула</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прсном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техником</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преплива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најмање</w:t>
            </w:r>
            <w:proofErr w:type="spellEnd"/>
            <w:r w:rsidRPr="009B407E">
              <w:rPr>
                <w:noProof w:val="0"/>
                <w:color w:val="000000"/>
                <w:sz w:val="24"/>
                <w:szCs w:val="24"/>
                <w:lang w:val="en-US"/>
              </w:rPr>
              <w:t xml:space="preserve"> 50m;</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процени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своје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способности</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вештине</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води</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скочи</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воду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ноге</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главу</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рони</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дужину</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складу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својим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могућностима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поштује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правила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понашања</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води</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око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водене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средине</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уочи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ризичне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ситуације</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води</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око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ње</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вреднује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утицај</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примењених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организам</w:t>
            </w:r>
            <w:proofErr w:type="spellEnd"/>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одреди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ниво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сопствене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дневне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физичке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активноси</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користи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ради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побољшања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својих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физичких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способности</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предвиди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елиминише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последице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недовољне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физичке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активности</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примени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мере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безбедности</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вежбању</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школи</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ван</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ње</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одговорно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односи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према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објектима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справама</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lastRenderedPageBreak/>
              <w:t>реквизитима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примени</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поштује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правила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игара</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складу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етичким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нормама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примерено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понаша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као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учесник</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или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посматрач</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такмичењима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решава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конфликте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друштвено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прихватљив</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начин</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користи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различите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изворе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информација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упознавање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разноврсним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облицима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физичких</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спортско-рекреативних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активности</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прихвати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победу</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пораз</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процени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вредност</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различитих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спортова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без</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обзира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лично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интересовање</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примени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усвојене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моторичке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вештине</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ванредним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ситуацијама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вреднује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лепоту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покрета</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физичком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вежбању</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спорту</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подстиче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породицу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редовно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вежбање</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повеже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врсте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игара</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спорта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њиховим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утицајем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здравље</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lastRenderedPageBreak/>
              <w:t xml:space="preserve">– </w:t>
            </w:r>
            <w:proofErr w:type="spellStart"/>
            <w:r w:rsidRPr="009B407E">
              <w:rPr>
                <w:noProof w:val="0"/>
                <w:color w:val="000000"/>
                <w:sz w:val="24"/>
                <w:szCs w:val="24"/>
                <w:lang w:val="en-US"/>
              </w:rPr>
              <w:t>планира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дневни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ритам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рада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исхране</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одмора</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складу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својим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потребама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разликује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здраве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од</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нездравих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облика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исхране</w:t>
            </w:r>
            <w:proofErr w:type="spellEnd"/>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правилно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користи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додатке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исхрани</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примењује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здравствено-хигијенске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мере</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вежбању</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правилно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реагује</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пружи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основну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прву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помоћ</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приликом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повреда</w:t>
            </w:r>
            <w:proofErr w:type="spellEnd"/>
            <w:r w:rsidRPr="009B407E">
              <w:rPr>
                <w:noProof w:val="0"/>
                <w:color w:val="000000"/>
                <w:sz w:val="24"/>
                <w:szCs w:val="24"/>
                <w:lang w:val="en-US"/>
              </w:rPr>
              <w:t>;</w:t>
            </w:r>
          </w:p>
          <w:p w:rsidR="009B407E" w:rsidRPr="009B407E" w:rsidRDefault="009B407E" w:rsidP="006A5CDA">
            <w:pPr>
              <w:spacing w:after="130"/>
              <w:jc w:val="both"/>
              <w:rPr>
                <w:noProof w:val="0"/>
                <w:color w:val="000000"/>
                <w:sz w:val="24"/>
                <w:szCs w:val="24"/>
                <w:lang w:val="en-US"/>
              </w:rPr>
            </w:pPr>
            <w:r w:rsidRPr="009B407E">
              <w:rPr>
                <w:noProof w:val="0"/>
                <w:color w:val="000000"/>
                <w:sz w:val="24"/>
                <w:szCs w:val="24"/>
                <w:lang w:val="en-US"/>
              </w:rPr>
              <w:t xml:space="preserve">– </w:t>
            </w:r>
            <w:proofErr w:type="spellStart"/>
            <w:r w:rsidRPr="009B407E">
              <w:rPr>
                <w:noProof w:val="0"/>
                <w:color w:val="000000"/>
                <w:sz w:val="24"/>
                <w:szCs w:val="24"/>
                <w:lang w:val="en-US"/>
              </w:rPr>
              <w:t>чува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животну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средину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током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вежбања</w:t>
            </w:r>
            <w:proofErr w:type="spellEnd"/>
            <w:r w:rsidRPr="009B407E">
              <w:rPr>
                <w:noProof w:val="0"/>
                <w:color w:val="000000"/>
                <w:sz w:val="24"/>
                <w:szCs w:val="24"/>
                <w:lang w:val="en-US"/>
              </w:rPr>
              <w:t>;</w:t>
            </w:r>
          </w:p>
          <w:p w:rsidR="009B407E" w:rsidRPr="009B407E" w:rsidRDefault="009B407E" w:rsidP="006A5CDA">
            <w:pPr>
              <w:spacing w:line="276" w:lineRule="auto"/>
              <w:rPr>
                <w:b/>
                <w:sz w:val="24"/>
                <w:szCs w:val="24"/>
                <w:lang w:val="sr-Cyrl-BA"/>
              </w:rPr>
            </w:pPr>
            <w:r w:rsidRPr="009B407E">
              <w:rPr>
                <w:noProof w:val="0"/>
                <w:color w:val="000000"/>
                <w:sz w:val="24"/>
                <w:szCs w:val="24"/>
                <w:lang w:val="en-US"/>
              </w:rPr>
              <w:t xml:space="preserve">– </w:t>
            </w:r>
            <w:proofErr w:type="spellStart"/>
            <w:r w:rsidRPr="009B407E">
              <w:rPr>
                <w:noProof w:val="0"/>
                <w:color w:val="000000"/>
                <w:sz w:val="24"/>
                <w:szCs w:val="24"/>
                <w:lang w:val="en-US"/>
              </w:rPr>
              <w:t>анализира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штетне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последице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конзумирања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дувана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алкохола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штетних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енергетских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напитака</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психоактивних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супстанци</w:t>
            </w:r>
            <w:proofErr w:type="spellEnd"/>
          </w:p>
        </w:tc>
        <w:tc>
          <w:tcPr>
            <w:tcW w:w="3306" w:type="dxa"/>
          </w:tcPr>
          <w:p w:rsidR="009B407E" w:rsidRPr="009B407E" w:rsidRDefault="009B407E" w:rsidP="006A5CDA">
            <w:pPr>
              <w:jc w:val="center"/>
              <w:rPr>
                <w:b/>
                <w:sz w:val="24"/>
                <w:szCs w:val="24"/>
                <w:lang w:val="sr-Cyrl-BA"/>
              </w:rPr>
            </w:pPr>
            <w:r w:rsidRPr="009B407E">
              <w:rPr>
                <w:b/>
                <w:sz w:val="24"/>
                <w:szCs w:val="24"/>
                <w:lang w:val="sr-Cyrl-BA"/>
              </w:rPr>
              <w:lastRenderedPageBreak/>
              <w:t>Физичке способности</w:t>
            </w:r>
          </w:p>
          <w:p w:rsidR="009B407E" w:rsidRPr="009B407E" w:rsidRDefault="009B407E" w:rsidP="006A5CDA">
            <w:pPr>
              <w:rPr>
                <w:noProof w:val="0"/>
                <w:color w:val="000000"/>
                <w:sz w:val="24"/>
                <w:szCs w:val="24"/>
                <w:lang w:val="en-US"/>
              </w:rPr>
            </w:pPr>
            <w:proofErr w:type="spellStart"/>
            <w:r w:rsidRPr="009B407E">
              <w:rPr>
                <w:noProof w:val="0"/>
                <w:color w:val="000000"/>
                <w:sz w:val="24"/>
                <w:szCs w:val="24"/>
                <w:lang w:val="en-US"/>
              </w:rPr>
              <w:t>Вежбе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развој</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снаге</w:t>
            </w:r>
            <w:proofErr w:type="spellEnd"/>
            <w:r w:rsidRPr="009B407E">
              <w:rPr>
                <w:noProof w:val="0"/>
                <w:color w:val="000000"/>
                <w:sz w:val="24"/>
                <w:szCs w:val="24"/>
                <w:lang w:val="en-US"/>
              </w:rPr>
              <w:t>.</w:t>
            </w:r>
          </w:p>
          <w:p w:rsidR="009B407E" w:rsidRPr="009B407E" w:rsidRDefault="009B407E" w:rsidP="006A5CDA">
            <w:pPr>
              <w:rPr>
                <w:noProof w:val="0"/>
                <w:color w:val="000000"/>
                <w:sz w:val="24"/>
                <w:szCs w:val="24"/>
                <w:lang w:val="en-US"/>
              </w:rPr>
            </w:pPr>
            <w:proofErr w:type="spellStart"/>
            <w:r w:rsidRPr="009B407E">
              <w:rPr>
                <w:noProof w:val="0"/>
                <w:color w:val="000000"/>
                <w:sz w:val="24"/>
                <w:szCs w:val="24"/>
                <w:lang w:val="en-US"/>
              </w:rPr>
              <w:t>Вежбе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развој</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покретљивости</w:t>
            </w:r>
            <w:proofErr w:type="spellEnd"/>
            <w:r w:rsidRPr="009B407E">
              <w:rPr>
                <w:noProof w:val="0"/>
                <w:color w:val="000000"/>
                <w:sz w:val="24"/>
                <w:szCs w:val="24"/>
                <w:lang w:val="en-US"/>
              </w:rPr>
              <w:t>.</w:t>
            </w:r>
          </w:p>
          <w:p w:rsidR="009B407E" w:rsidRPr="009B407E" w:rsidRDefault="009B407E" w:rsidP="006A5CDA">
            <w:pPr>
              <w:rPr>
                <w:noProof w:val="0"/>
                <w:color w:val="000000"/>
                <w:sz w:val="24"/>
                <w:szCs w:val="24"/>
                <w:lang w:val="en-US"/>
              </w:rPr>
            </w:pPr>
            <w:proofErr w:type="spellStart"/>
            <w:r w:rsidRPr="009B407E">
              <w:rPr>
                <w:noProof w:val="0"/>
                <w:color w:val="000000"/>
                <w:sz w:val="24"/>
                <w:szCs w:val="24"/>
                <w:lang w:val="en-US"/>
              </w:rPr>
              <w:t>Вежбе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развој</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аеробне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издржљивости</w:t>
            </w:r>
            <w:proofErr w:type="spellEnd"/>
            <w:r w:rsidRPr="009B407E">
              <w:rPr>
                <w:noProof w:val="0"/>
                <w:color w:val="000000"/>
                <w:sz w:val="24"/>
                <w:szCs w:val="24"/>
                <w:lang w:val="en-US"/>
              </w:rPr>
              <w:t>.</w:t>
            </w:r>
          </w:p>
          <w:p w:rsidR="009B407E" w:rsidRPr="009B407E" w:rsidRDefault="009B407E" w:rsidP="006A5CDA">
            <w:pPr>
              <w:rPr>
                <w:noProof w:val="0"/>
                <w:color w:val="000000"/>
                <w:sz w:val="24"/>
                <w:szCs w:val="24"/>
                <w:lang w:val="en-US"/>
              </w:rPr>
            </w:pPr>
            <w:proofErr w:type="spellStart"/>
            <w:r w:rsidRPr="009B407E">
              <w:rPr>
                <w:noProof w:val="0"/>
                <w:color w:val="000000"/>
                <w:sz w:val="24"/>
                <w:szCs w:val="24"/>
                <w:lang w:val="en-US"/>
              </w:rPr>
              <w:t>Вежбе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развој</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брзине</w:t>
            </w:r>
            <w:proofErr w:type="spellEnd"/>
            <w:r w:rsidRPr="009B407E">
              <w:rPr>
                <w:noProof w:val="0"/>
                <w:color w:val="000000"/>
                <w:sz w:val="24"/>
                <w:szCs w:val="24"/>
                <w:lang w:val="en-US"/>
              </w:rPr>
              <w:t>.</w:t>
            </w:r>
          </w:p>
          <w:p w:rsidR="009B407E" w:rsidRPr="009B407E" w:rsidRDefault="009B407E" w:rsidP="006A5CDA">
            <w:pPr>
              <w:rPr>
                <w:noProof w:val="0"/>
                <w:color w:val="000000"/>
                <w:sz w:val="24"/>
                <w:szCs w:val="24"/>
                <w:lang w:val="en-US"/>
              </w:rPr>
            </w:pPr>
            <w:proofErr w:type="spellStart"/>
            <w:r w:rsidRPr="009B407E">
              <w:rPr>
                <w:noProof w:val="0"/>
                <w:color w:val="000000"/>
                <w:sz w:val="24"/>
                <w:szCs w:val="24"/>
                <w:lang w:val="en-US"/>
              </w:rPr>
              <w:t>Вежбе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развој</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координације</w:t>
            </w:r>
            <w:proofErr w:type="spellEnd"/>
            <w:r w:rsidRPr="009B407E">
              <w:rPr>
                <w:noProof w:val="0"/>
                <w:color w:val="000000"/>
                <w:sz w:val="24"/>
                <w:szCs w:val="24"/>
                <w:lang w:val="en-US"/>
              </w:rPr>
              <w:t>.</w:t>
            </w:r>
          </w:p>
          <w:p w:rsidR="009B407E" w:rsidRPr="009B407E" w:rsidRDefault="009B407E" w:rsidP="006A5CDA">
            <w:pPr>
              <w:rPr>
                <w:noProof w:val="0"/>
                <w:color w:val="000000"/>
                <w:sz w:val="24"/>
                <w:szCs w:val="24"/>
                <w:lang/>
              </w:rPr>
            </w:pPr>
            <w:proofErr w:type="spellStart"/>
            <w:r w:rsidRPr="009B407E">
              <w:rPr>
                <w:noProof w:val="0"/>
                <w:color w:val="000000"/>
                <w:sz w:val="24"/>
                <w:szCs w:val="24"/>
                <w:lang w:val="en-US"/>
              </w:rPr>
              <w:t>Примена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националне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батерије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тестова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праћење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физичког</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развоја</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моторичких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способности</w:t>
            </w:r>
            <w:proofErr w:type="spellEnd"/>
            <w:r w:rsidRPr="009B407E">
              <w:rPr>
                <w:noProof w:val="0"/>
                <w:color w:val="000000"/>
                <w:sz w:val="24"/>
                <w:szCs w:val="24"/>
                <w:lang w:val="en-US"/>
              </w:rPr>
              <w:t>.</w:t>
            </w:r>
          </w:p>
          <w:p w:rsidR="009B407E" w:rsidRPr="009B407E" w:rsidRDefault="009B407E" w:rsidP="006A5CDA">
            <w:pPr>
              <w:rPr>
                <w:b/>
                <w:bCs/>
                <w:sz w:val="24"/>
                <w:szCs w:val="24"/>
                <w:lang/>
              </w:rPr>
            </w:pPr>
          </w:p>
          <w:p w:rsidR="009B407E" w:rsidRPr="009B407E" w:rsidRDefault="009B407E" w:rsidP="006A5CDA">
            <w:pPr>
              <w:rPr>
                <w:b/>
                <w:bCs/>
                <w:sz w:val="24"/>
                <w:szCs w:val="24"/>
                <w:lang/>
              </w:rPr>
            </w:pPr>
            <w:r w:rsidRPr="009B407E">
              <w:rPr>
                <w:b/>
                <w:bCs/>
                <w:sz w:val="24"/>
                <w:szCs w:val="24"/>
                <w:lang/>
              </w:rPr>
              <w:t>М</w:t>
            </w:r>
            <w:r w:rsidRPr="009B407E">
              <w:rPr>
                <w:b/>
                <w:bCs/>
                <w:sz w:val="24"/>
                <w:szCs w:val="24"/>
              </w:rPr>
              <w:t>оторичке вештине</w:t>
            </w:r>
            <w:r w:rsidRPr="009B407E">
              <w:rPr>
                <w:b/>
                <w:bCs/>
                <w:sz w:val="24"/>
                <w:szCs w:val="24"/>
                <w:lang/>
              </w:rPr>
              <w:t xml:space="preserve">, </w:t>
            </w:r>
            <w:r w:rsidRPr="009B407E">
              <w:rPr>
                <w:b/>
                <w:bCs/>
                <w:sz w:val="24"/>
                <w:szCs w:val="24"/>
              </w:rPr>
              <w:t>спорт и спортске дисциплине</w:t>
            </w:r>
          </w:p>
          <w:p w:rsidR="009B407E" w:rsidRPr="009B407E" w:rsidRDefault="009B407E" w:rsidP="006A5CDA">
            <w:pPr>
              <w:rPr>
                <w:noProof w:val="0"/>
                <w:color w:val="000000"/>
                <w:sz w:val="24"/>
                <w:szCs w:val="24"/>
                <w:lang/>
              </w:rPr>
            </w:pPr>
          </w:p>
          <w:p w:rsidR="009B407E" w:rsidRPr="009B407E" w:rsidRDefault="009B407E" w:rsidP="006A5CDA">
            <w:pPr>
              <w:rPr>
                <w:noProof w:val="0"/>
                <w:color w:val="000000"/>
                <w:sz w:val="24"/>
                <w:szCs w:val="24"/>
                <w:lang/>
              </w:rPr>
            </w:pPr>
          </w:p>
          <w:p w:rsidR="009B407E" w:rsidRPr="009B407E" w:rsidRDefault="009B407E" w:rsidP="006A5CDA">
            <w:pPr>
              <w:jc w:val="center"/>
              <w:rPr>
                <w:b/>
                <w:noProof w:val="0"/>
                <w:color w:val="000000"/>
                <w:sz w:val="24"/>
                <w:szCs w:val="24"/>
                <w:lang/>
              </w:rPr>
            </w:pPr>
            <w:r w:rsidRPr="009B407E">
              <w:rPr>
                <w:b/>
                <w:noProof w:val="0"/>
                <w:color w:val="000000"/>
                <w:sz w:val="24"/>
                <w:szCs w:val="24"/>
                <w:lang/>
              </w:rPr>
              <w:t>Атлетика</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lastRenderedPageBreak/>
              <w:t>Истрајно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трчање</w:t>
            </w:r>
            <w:proofErr w:type="spellEnd"/>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Спринтерско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трчање</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Штафетно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трчање</w:t>
            </w:r>
            <w:proofErr w:type="spellEnd"/>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Скок</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удаљ</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Бацања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кугле</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Скок</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увис</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леђна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техника</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Бацање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вортекс</w:t>
            </w:r>
            <w:proofErr w:type="spellEnd"/>
            <w:r w:rsidRPr="009B407E">
              <w:rPr>
                <w:noProof w:val="0"/>
                <w:color w:val="000000"/>
                <w:sz w:val="24"/>
                <w:szCs w:val="24"/>
                <w:lang w:val="en-US"/>
              </w:rPr>
              <w:t>-а”.</w:t>
            </w:r>
          </w:p>
          <w:p w:rsidR="009B407E" w:rsidRPr="009B407E" w:rsidRDefault="009B407E" w:rsidP="006A5CDA">
            <w:pPr>
              <w:rPr>
                <w:noProof w:val="0"/>
                <w:color w:val="000000"/>
                <w:sz w:val="24"/>
                <w:szCs w:val="24"/>
                <w:lang/>
              </w:rPr>
            </w:pPr>
            <w:proofErr w:type="spellStart"/>
            <w:r w:rsidRPr="009B407E">
              <w:rPr>
                <w:noProof w:val="0"/>
                <w:color w:val="000000"/>
                <w:sz w:val="24"/>
                <w:szCs w:val="24"/>
                <w:lang w:val="en-US"/>
              </w:rPr>
              <w:t>Четворобој</w:t>
            </w:r>
            <w:proofErr w:type="spellEnd"/>
          </w:p>
          <w:p w:rsidR="009B407E" w:rsidRPr="009B407E" w:rsidRDefault="009B407E" w:rsidP="006A5CDA">
            <w:pPr>
              <w:rPr>
                <w:noProof w:val="0"/>
                <w:color w:val="000000"/>
                <w:sz w:val="24"/>
                <w:szCs w:val="24"/>
                <w:lang/>
              </w:rPr>
            </w:pPr>
          </w:p>
          <w:p w:rsidR="009B407E" w:rsidRPr="009B407E" w:rsidRDefault="009B407E" w:rsidP="006A5CDA">
            <w:pPr>
              <w:jc w:val="center"/>
              <w:rPr>
                <w:b/>
                <w:bCs/>
                <w:sz w:val="24"/>
                <w:szCs w:val="24"/>
                <w:lang/>
              </w:rPr>
            </w:pPr>
            <w:r w:rsidRPr="009B407E">
              <w:rPr>
                <w:b/>
                <w:bCs/>
                <w:sz w:val="24"/>
                <w:szCs w:val="24"/>
                <w:lang/>
              </w:rPr>
              <w:t>Спортска гимнастика</w:t>
            </w:r>
          </w:p>
          <w:p w:rsidR="009B407E" w:rsidRPr="009B407E" w:rsidRDefault="009B407E" w:rsidP="006A5CDA">
            <w:pPr>
              <w:jc w:val="both"/>
              <w:rPr>
                <w:noProof w:val="0"/>
                <w:color w:val="000000"/>
                <w:sz w:val="24"/>
                <w:szCs w:val="24"/>
                <w:lang w:val="en-US"/>
              </w:rPr>
            </w:pPr>
            <w:proofErr w:type="spellStart"/>
            <w:r w:rsidRPr="009B407E">
              <w:rPr>
                <w:b/>
                <w:bCs/>
                <w:noProof w:val="0"/>
                <w:color w:val="000000"/>
                <w:sz w:val="24"/>
                <w:szCs w:val="24"/>
                <w:lang w:val="en-US"/>
              </w:rPr>
              <w:t>Основни</w:t>
            </w:r>
            <w:proofErr w:type="spellEnd"/>
            <w:r w:rsidRPr="009B407E">
              <w:rPr>
                <w:b/>
                <w:bCs/>
                <w:noProof w:val="0"/>
                <w:color w:val="000000"/>
                <w:sz w:val="24"/>
                <w:szCs w:val="24"/>
                <w:lang w:val="en-US"/>
              </w:rPr>
              <w:t xml:space="preserve"> </w:t>
            </w:r>
            <w:proofErr w:type="spellStart"/>
            <w:r w:rsidRPr="009B407E">
              <w:rPr>
                <w:b/>
                <w:bCs/>
                <w:noProof w:val="0"/>
                <w:color w:val="000000"/>
                <w:sz w:val="24"/>
                <w:szCs w:val="24"/>
                <w:lang w:val="en-US"/>
              </w:rPr>
              <w:t>садржаји</w:t>
            </w:r>
            <w:proofErr w:type="spellEnd"/>
            <w:r w:rsidRPr="009B407E">
              <w:rPr>
                <w:b/>
                <w:bCs/>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Вежбе</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комбинације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карактеристичних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поједине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справе</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Тло</w:t>
            </w:r>
            <w:proofErr w:type="spellEnd"/>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Прескок</w:t>
            </w:r>
            <w:proofErr w:type="spellEnd"/>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Трамполина</w:t>
            </w:r>
            <w:proofErr w:type="spellEnd"/>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Вратило</w:t>
            </w:r>
            <w:proofErr w:type="spellEnd"/>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Двовисински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разбој</w:t>
            </w:r>
            <w:proofErr w:type="spellEnd"/>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Паралелни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разбој</w:t>
            </w:r>
            <w:proofErr w:type="spellEnd"/>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Кругови</w:t>
            </w:r>
            <w:proofErr w:type="spellEnd"/>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Коњ</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хватаљкама</w:t>
            </w:r>
            <w:proofErr w:type="spellEnd"/>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Греда</w:t>
            </w:r>
            <w:proofErr w:type="spellEnd"/>
          </w:p>
          <w:p w:rsidR="009B407E" w:rsidRPr="009B407E" w:rsidRDefault="009B407E" w:rsidP="006A5CDA">
            <w:pPr>
              <w:jc w:val="both"/>
              <w:rPr>
                <w:noProof w:val="0"/>
                <w:color w:val="000000"/>
                <w:sz w:val="24"/>
                <w:szCs w:val="24"/>
                <w:lang w:val="en-US"/>
              </w:rPr>
            </w:pPr>
            <w:proofErr w:type="spellStart"/>
            <w:r w:rsidRPr="009B407E">
              <w:rPr>
                <w:b/>
                <w:bCs/>
                <w:noProof w:val="0"/>
                <w:color w:val="000000"/>
                <w:sz w:val="24"/>
                <w:szCs w:val="24"/>
                <w:lang w:val="en-US"/>
              </w:rPr>
              <w:t>Проширени</w:t>
            </w:r>
            <w:proofErr w:type="spellEnd"/>
            <w:r w:rsidRPr="009B407E">
              <w:rPr>
                <w:b/>
                <w:bCs/>
                <w:noProof w:val="0"/>
                <w:color w:val="000000"/>
                <w:sz w:val="24"/>
                <w:szCs w:val="24"/>
                <w:lang w:val="en-US"/>
              </w:rPr>
              <w:t xml:space="preserve"> </w:t>
            </w:r>
            <w:proofErr w:type="spellStart"/>
            <w:r w:rsidRPr="009B407E">
              <w:rPr>
                <w:b/>
                <w:bCs/>
                <w:noProof w:val="0"/>
                <w:color w:val="000000"/>
                <w:sz w:val="24"/>
                <w:szCs w:val="24"/>
                <w:lang w:val="en-US"/>
              </w:rPr>
              <w:t>садржаји</w:t>
            </w:r>
            <w:proofErr w:type="spellEnd"/>
            <w:r w:rsidRPr="009B407E">
              <w:rPr>
                <w:b/>
                <w:bCs/>
                <w:noProof w:val="0"/>
                <w:color w:val="000000"/>
                <w:sz w:val="24"/>
                <w:szCs w:val="24"/>
                <w:lang w:val="en-US"/>
              </w:rPr>
              <w:t>:</w:t>
            </w:r>
          </w:p>
          <w:p w:rsidR="009B407E" w:rsidRPr="009B407E" w:rsidRDefault="009B407E" w:rsidP="006A5CDA">
            <w:pPr>
              <w:rPr>
                <w:noProof w:val="0"/>
                <w:color w:val="000000"/>
                <w:sz w:val="24"/>
                <w:szCs w:val="24"/>
                <w:lang/>
              </w:rPr>
            </w:pPr>
            <w:proofErr w:type="spellStart"/>
            <w:r w:rsidRPr="009B407E">
              <w:rPr>
                <w:noProof w:val="0"/>
                <w:color w:val="000000"/>
                <w:sz w:val="24"/>
                <w:szCs w:val="24"/>
                <w:lang w:val="en-US"/>
              </w:rPr>
              <w:t>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тлу</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справама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сложеније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вежбе</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комбинације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вежби</w:t>
            </w:r>
            <w:proofErr w:type="spellEnd"/>
          </w:p>
          <w:p w:rsidR="009B407E" w:rsidRPr="009B407E" w:rsidRDefault="009B407E" w:rsidP="006A5CDA">
            <w:pPr>
              <w:rPr>
                <w:noProof w:val="0"/>
                <w:color w:val="000000"/>
                <w:sz w:val="24"/>
                <w:szCs w:val="24"/>
                <w:lang/>
              </w:rPr>
            </w:pPr>
          </w:p>
          <w:p w:rsidR="009B407E" w:rsidRPr="009B407E" w:rsidRDefault="009B407E" w:rsidP="006A5CDA">
            <w:pPr>
              <w:jc w:val="center"/>
              <w:rPr>
                <w:b/>
                <w:noProof w:val="0"/>
                <w:color w:val="000000"/>
                <w:sz w:val="24"/>
                <w:szCs w:val="24"/>
                <w:lang/>
              </w:rPr>
            </w:pPr>
            <w:r w:rsidRPr="009B407E">
              <w:rPr>
                <w:b/>
                <w:bCs/>
                <w:sz w:val="24"/>
                <w:szCs w:val="24"/>
                <w:lang/>
              </w:rPr>
              <w:t>Тимске и спортске игре</w:t>
            </w:r>
          </w:p>
          <w:p w:rsidR="009B407E" w:rsidRPr="009B407E" w:rsidRDefault="009B407E" w:rsidP="006A5CDA">
            <w:pPr>
              <w:jc w:val="both"/>
              <w:rPr>
                <w:noProof w:val="0"/>
                <w:color w:val="000000"/>
                <w:sz w:val="24"/>
                <w:szCs w:val="24"/>
                <w:lang w:val="en-US"/>
              </w:rPr>
            </w:pPr>
            <w:proofErr w:type="spellStart"/>
            <w:r w:rsidRPr="009B407E">
              <w:rPr>
                <w:b/>
                <w:bCs/>
                <w:noProof w:val="0"/>
                <w:color w:val="000000"/>
                <w:sz w:val="24"/>
                <w:szCs w:val="24"/>
                <w:lang w:val="en-US"/>
              </w:rPr>
              <w:t>Фу</w:t>
            </w:r>
            <w:proofErr w:type="spellEnd"/>
            <w:r w:rsidRPr="009B407E">
              <w:rPr>
                <w:b/>
                <w:bCs/>
                <w:noProof w:val="0"/>
                <w:color w:val="000000"/>
                <w:sz w:val="24"/>
                <w:szCs w:val="24"/>
                <w:lang/>
              </w:rPr>
              <w:t>д</w:t>
            </w:r>
            <w:proofErr w:type="spellStart"/>
            <w:r w:rsidRPr="009B407E">
              <w:rPr>
                <w:b/>
                <w:bCs/>
                <w:noProof w:val="0"/>
                <w:color w:val="000000"/>
                <w:sz w:val="24"/>
                <w:szCs w:val="24"/>
                <w:lang w:val="en-US"/>
              </w:rPr>
              <w:t>бал</w:t>
            </w:r>
            <w:proofErr w:type="spellEnd"/>
            <w:r w:rsidRPr="009B407E">
              <w:rPr>
                <w:b/>
                <w:bCs/>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Елементи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технике</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тактике</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Игра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уз</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примену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правила</w:t>
            </w:r>
            <w:proofErr w:type="spellEnd"/>
          </w:p>
          <w:p w:rsidR="009B407E" w:rsidRPr="009B407E" w:rsidRDefault="009B407E" w:rsidP="006A5CDA">
            <w:pPr>
              <w:jc w:val="both"/>
              <w:rPr>
                <w:noProof w:val="0"/>
                <w:color w:val="000000"/>
                <w:sz w:val="24"/>
                <w:szCs w:val="24"/>
                <w:lang w:val="en-US"/>
              </w:rPr>
            </w:pPr>
            <w:proofErr w:type="spellStart"/>
            <w:r w:rsidRPr="009B407E">
              <w:rPr>
                <w:b/>
                <w:bCs/>
                <w:noProof w:val="0"/>
                <w:color w:val="000000"/>
                <w:sz w:val="24"/>
                <w:szCs w:val="24"/>
                <w:lang w:val="en-US"/>
              </w:rPr>
              <w:t>Рукомет</w:t>
            </w:r>
            <w:proofErr w:type="spellEnd"/>
            <w:r w:rsidRPr="009B407E">
              <w:rPr>
                <w:b/>
                <w:bCs/>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Елементи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технике</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тактике</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Игра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уз</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примену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правила</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b/>
                <w:bCs/>
                <w:noProof w:val="0"/>
                <w:color w:val="000000"/>
                <w:sz w:val="24"/>
                <w:szCs w:val="24"/>
                <w:lang w:val="en-US"/>
              </w:rPr>
              <w:t>Кошарка</w:t>
            </w:r>
            <w:proofErr w:type="spellEnd"/>
            <w:r w:rsidRPr="009B407E">
              <w:rPr>
                <w:b/>
                <w:bCs/>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Елементи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технике</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тактике</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lastRenderedPageBreak/>
              <w:t>Игра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уз</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примену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правила</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b/>
                <w:bCs/>
                <w:noProof w:val="0"/>
                <w:color w:val="000000"/>
                <w:sz w:val="24"/>
                <w:szCs w:val="24"/>
                <w:lang w:val="en-US"/>
              </w:rPr>
              <w:t>Одбојка</w:t>
            </w:r>
            <w:proofErr w:type="spellEnd"/>
            <w:r w:rsidRPr="009B407E">
              <w:rPr>
                <w:b/>
                <w:bCs/>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Елементи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технике</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тактике</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Игра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уз</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примену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правила</w:t>
            </w:r>
            <w:proofErr w:type="spellEnd"/>
            <w:r w:rsidRPr="009B407E">
              <w:rPr>
                <w:noProof w:val="0"/>
                <w:color w:val="000000"/>
                <w:sz w:val="24"/>
                <w:szCs w:val="24"/>
                <w:lang w:val="en-US"/>
              </w:rPr>
              <w:t>.</w:t>
            </w:r>
          </w:p>
          <w:p w:rsidR="009B407E" w:rsidRPr="009B407E" w:rsidRDefault="009B407E" w:rsidP="006A5CDA">
            <w:pPr>
              <w:rPr>
                <w:b/>
                <w:bCs/>
                <w:noProof w:val="0"/>
                <w:color w:val="000000"/>
                <w:sz w:val="24"/>
                <w:szCs w:val="24"/>
                <w:lang/>
              </w:rPr>
            </w:pPr>
            <w:proofErr w:type="spellStart"/>
            <w:r w:rsidRPr="009B407E">
              <w:rPr>
                <w:b/>
                <w:bCs/>
                <w:noProof w:val="0"/>
                <w:color w:val="000000"/>
                <w:sz w:val="24"/>
                <w:szCs w:val="24"/>
                <w:lang w:val="en-US"/>
              </w:rPr>
              <w:t>Активност</w:t>
            </w:r>
            <w:proofErr w:type="spellEnd"/>
            <w:r w:rsidRPr="009B407E">
              <w:rPr>
                <w:b/>
                <w:bCs/>
                <w:noProof w:val="0"/>
                <w:color w:val="000000"/>
                <w:sz w:val="24"/>
                <w:szCs w:val="24"/>
                <w:lang w:val="en-US"/>
              </w:rPr>
              <w:t xml:space="preserve"> </w:t>
            </w:r>
            <w:proofErr w:type="spellStart"/>
            <w:r w:rsidRPr="009B407E">
              <w:rPr>
                <w:b/>
                <w:bCs/>
                <w:noProof w:val="0"/>
                <w:color w:val="000000"/>
                <w:sz w:val="24"/>
                <w:szCs w:val="24"/>
                <w:lang w:val="en-US"/>
              </w:rPr>
              <w:t>по</w:t>
            </w:r>
            <w:proofErr w:type="spellEnd"/>
            <w:r w:rsidRPr="009B407E">
              <w:rPr>
                <w:b/>
                <w:bCs/>
                <w:noProof w:val="0"/>
                <w:color w:val="000000"/>
                <w:sz w:val="24"/>
                <w:szCs w:val="24"/>
                <w:lang w:val="en-US"/>
              </w:rPr>
              <w:t xml:space="preserve"> </w:t>
            </w:r>
            <w:proofErr w:type="spellStart"/>
            <w:r w:rsidRPr="009B407E">
              <w:rPr>
                <w:b/>
                <w:bCs/>
                <w:noProof w:val="0"/>
                <w:color w:val="000000"/>
                <w:sz w:val="24"/>
                <w:szCs w:val="24"/>
                <w:lang w:val="en-US"/>
              </w:rPr>
              <w:t>избору</w:t>
            </w:r>
            <w:proofErr w:type="spellEnd"/>
          </w:p>
          <w:p w:rsidR="009B407E" w:rsidRPr="009B407E" w:rsidRDefault="009B407E" w:rsidP="006A5CDA">
            <w:pPr>
              <w:rPr>
                <w:b/>
                <w:bCs/>
                <w:noProof w:val="0"/>
                <w:color w:val="000000"/>
                <w:sz w:val="24"/>
                <w:szCs w:val="24"/>
                <w:lang/>
              </w:rPr>
            </w:pPr>
          </w:p>
          <w:p w:rsidR="009B407E" w:rsidRPr="009B407E" w:rsidRDefault="009B407E" w:rsidP="006A5CDA">
            <w:pPr>
              <w:jc w:val="center"/>
              <w:rPr>
                <w:b/>
                <w:bCs/>
                <w:sz w:val="24"/>
                <w:szCs w:val="24"/>
                <w:lang/>
              </w:rPr>
            </w:pPr>
            <w:r w:rsidRPr="009B407E">
              <w:rPr>
                <w:b/>
                <w:bCs/>
                <w:sz w:val="24"/>
                <w:szCs w:val="24"/>
                <w:lang/>
              </w:rPr>
              <w:t>Плес и ритмика</w:t>
            </w:r>
          </w:p>
          <w:p w:rsidR="009B407E" w:rsidRPr="009B407E" w:rsidRDefault="009B407E" w:rsidP="006A5CDA">
            <w:pPr>
              <w:jc w:val="center"/>
              <w:rPr>
                <w:b/>
                <w:bCs/>
                <w:sz w:val="24"/>
                <w:szCs w:val="24"/>
                <w:lang/>
              </w:rPr>
            </w:pP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Вежбе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вијачом</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Вежбе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обручем</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Народно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коло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Моравац</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Народно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коло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из</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краја</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којем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школа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налази</w:t>
            </w:r>
            <w:proofErr w:type="spellEnd"/>
            <w:r w:rsidRPr="009B407E">
              <w:rPr>
                <w:noProof w:val="0"/>
                <w:color w:val="000000"/>
                <w:sz w:val="24"/>
                <w:szCs w:val="24"/>
                <w:lang w:val="en-US"/>
              </w:rPr>
              <w:t>.</w:t>
            </w:r>
          </w:p>
          <w:p w:rsidR="009B407E" w:rsidRPr="009B407E" w:rsidRDefault="009B407E" w:rsidP="006A5CDA">
            <w:pPr>
              <w:rPr>
                <w:noProof w:val="0"/>
                <w:color w:val="000000"/>
                <w:sz w:val="24"/>
                <w:szCs w:val="24"/>
                <w:lang/>
              </w:rPr>
            </w:pPr>
            <w:proofErr w:type="spellStart"/>
            <w:r w:rsidRPr="009B407E">
              <w:rPr>
                <w:noProof w:val="0"/>
                <w:color w:val="000000"/>
                <w:sz w:val="24"/>
                <w:szCs w:val="24"/>
                <w:lang w:val="en-US"/>
              </w:rPr>
              <w:t>Енглески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валцер</w:t>
            </w:r>
            <w:proofErr w:type="spellEnd"/>
          </w:p>
          <w:p w:rsidR="009B407E" w:rsidRPr="009B407E" w:rsidRDefault="009B407E" w:rsidP="006A5CDA">
            <w:pPr>
              <w:rPr>
                <w:noProof w:val="0"/>
                <w:color w:val="000000"/>
                <w:sz w:val="24"/>
                <w:szCs w:val="24"/>
                <w:lang/>
              </w:rPr>
            </w:pPr>
          </w:p>
          <w:p w:rsidR="009B407E" w:rsidRPr="009B407E" w:rsidRDefault="009B407E" w:rsidP="006A5CDA">
            <w:pPr>
              <w:jc w:val="center"/>
              <w:rPr>
                <w:b/>
                <w:noProof w:val="0"/>
                <w:color w:val="000000"/>
                <w:sz w:val="24"/>
                <w:szCs w:val="24"/>
                <w:lang/>
              </w:rPr>
            </w:pPr>
            <w:r w:rsidRPr="009B407E">
              <w:rPr>
                <w:b/>
                <w:noProof w:val="0"/>
                <w:color w:val="000000"/>
                <w:sz w:val="24"/>
                <w:szCs w:val="24"/>
                <w:lang/>
              </w:rPr>
              <w:t>Полигони</w:t>
            </w:r>
          </w:p>
          <w:p w:rsidR="009B407E" w:rsidRPr="009B407E" w:rsidRDefault="009B407E" w:rsidP="006A5CDA">
            <w:pPr>
              <w:jc w:val="both"/>
              <w:rPr>
                <w:noProof w:val="0"/>
                <w:color w:val="000000"/>
                <w:sz w:val="24"/>
                <w:szCs w:val="24"/>
                <w:lang/>
              </w:rPr>
            </w:pPr>
            <w:proofErr w:type="spellStart"/>
            <w:r w:rsidRPr="009B407E">
              <w:rPr>
                <w:noProof w:val="0"/>
                <w:color w:val="000000"/>
                <w:sz w:val="24"/>
                <w:szCs w:val="24"/>
                <w:lang w:val="en-US"/>
              </w:rPr>
              <w:t>Полигон</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складу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реализованим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моторичким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садржајима</w:t>
            </w:r>
            <w:proofErr w:type="spellEnd"/>
          </w:p>
          <w:p w:rsidR="009B407E" w:rsidRPr="009B407E" w:rsidRDefault="009B407E" w:rsidP="006A5CDA">
            <w:pPr>
              <w:rPr>
                <w:noProof w:val="0"/>
                <w:color w:val="000000"/>
                <w:sz w:val="24"/>
                <w:szCs w:val="24"/>
                <w:lang/>
              </w:rPr>
            </w:pPr>
            <w:proofErr w:type="spellStart"/>
            <w:r w:rsidRPr="009B407E">
              <w:rPr>
                <w:noProof w:val="0"/>
                <w:color w:val="000000"/>
                <w:sz w:val="24"/>
                <w:szCs w:val="24"/>
                <w:lang w:val="en-US"/>
              </w:rPr>
              <w:t>Полигон</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препрекама</w:t>
            </w:r>
            <w:proofErr w:type="spellEnd"/>
          </w:p>
          <w:p w:rsidR="009B407E" w:rsidRPr="009B407E" w:rsidRDefault="009B407E" w:rsidP="006A5CDA">
            <w:pPr>
              <w:rPr>
                <w:noProof w:val="0"/>
                <w:color w:val="000000"/>
                <w:sz w:val="24"/>
                <w:szCs w:val="24"/>
                <w:lang/>
              </w:rPr>
            </w:pPr>
          </w:p>
          <w:p w:rsidR="009B407E" w:rsidRPr="009B407E" w:rsidRDefault="009B407E" w:rsidP="006A5CDA">
            <w:pPr>
              <w:rPr>
                <w:b/>
                <w:bCs/>
                <w:color w:val="000000"/>
                <w:sz w:val="24"/>
                <w:szCs w:val="24"/>
                <w:lang/>
              </w:rPr>
            </w:pPr>
          </w:p>
          <w:p w:rsidR="009B407E" w:rsidRPr="009B407E" w:rsidRDefault="009B407E" w:rsidP="006A5CDA">
            <w:pPr>
              <w:rPr>
                <w:b/>
                <w:bCs/>
                <w:color w:val="000000"/>
                <w:sz w:val="24"/>
                <w:szCs w:val="24"/>
                <w:lang/>
              </w:rPr>
            </w:pPr>
          </w:p>
          <w:p w:rsidR="009B407E" w:rsidRPr="009B407E" w:rsidRDefault="009B407E" w:rsidP="006A5CDA">
            <w:pPr>
              <w:rPr>
                <w:b/>
                <w:bCs/>
                <w:color w:val="000000"/>
                <w:sz w:val="24"/>
                <w:szCs w:val="24"/>
                <w:lang/>
              </w:rPr>
            </w:pPr>
          </w:p>
          <w:p w:rsidR="009B407E" w:rsidRPr="009B407E" w:rsidRDefault="009B407E" w:rsidP="006A5CDA">
            <w:pPr>
              <w:rPr>
                <w:b/>
                <w:bCs/>
                <w:color w:val="000000"/>
                <w:sz w:val="24"/>
                <w:szCs w:val="24"/>
                <w:lang/>
              </w:rPr>
            </w:pPr>
          </w:p>
          <w:p w:rsidR="009B407E" w:rsidRPr="009B407E" w:rsidRDefault="009B407E" w:rsidP="006A5CDA">
            <w:pPr>
              <w:jc w:val="center"/>
              <w:rPr>
                <w:b/>
                <w:sz w:val="24"/>
                <w:szCs w:val="24"/>
              </w:rPr>
            </w:pPr>
            <w:r w:rsidRPr="009B407E">
              <w:rPr>
                <w:b/>
                <w:sz w:val="24"/>
                <w:szCs w:val="24"/>
              </w:rPr>
              <w:t>ФИЗИЧКА И ЗДРАВСТВЕНА КУЛТУРА</w:t>
            </w:r>
          </w:p>
          <w:p w:rsidR="009B407E" w:rsidRPr="009B407E" w:rsidRDefault="009B407E" w:rsidP="006A5CDA">
            <w:pPr>
              <w:jc w:val="center"/>
              <w:rPr>
                <w:b/>
                <w:bCs/>
                <w:color w:val="000000"/>
                <w:sz w:val="24"/>
                <w:szCs w:val="24"/>
                <w:lang/>
              </w:rPr>
            </w:pPr>
          </w:p>
          <w:p w:rsidR="009B407E" w:rsidRPr="009B407E" w:rsidRDefault="009B407E" w:rsidP="006A5CDA">
            <w:pPr>
              <w:jc w:val="center"/>
              <w:rPr>
                <w:b/>
                <w:bCs/>
                <w:color w:val="000000"/>
                <w:sz w:val="24"/>
                <w:szCs w:val="24"/>
                <w:lang/>
              </w:rPr>
            </w:pPr>
            <w:r w:rsidRPr="009B407E">
              <w:rPr>
                <w:b/>
                <w:bCs/>
                <w:color w:val="000000"/>
                <w:sz w:val="24"/>
                <w:szCs w:val="24"/>
              </w:rPr>
              <w:t>Физичко вежбање и спорт</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Подела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моторичких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способности</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Функција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срчано-дисајног</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система</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Основна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правила</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тактика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спортских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игара</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Понашање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такмичењима</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lastRenderedPageBreak/>
              <w:t>спортским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манифестацијама</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Чување</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одржавање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простора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справа</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реквизита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који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користе</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вежбању</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Превенција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насиља</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физичком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васпитању</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спорту</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Решавање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спорних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ситуација</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Коришћење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писаних</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електронских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извора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информација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из</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области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физичког</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васпитања</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спорта</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Вежбање</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функцији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сналажења</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ванредним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ситуацијама</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Значај</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улога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физичког</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вежбања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професионална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занимања</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спорту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образовању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здравству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војсци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полицији</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другим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занимањима</w:t>
            </w:r>
            <w:proofErr w:type="spellEnd"/>
            <w:r w:rsidRPr="009B407E">
              <w:rPr>
                <w:noProof w:val="0"/>
                <w:color w:val="000000"/>
                <w:sz w:val="24"/>
                <w:szCs w:val="24"/>
                <w:lang w:val="en-US"/>
              </w:rPr>
              <w:t>.</w:t>
            </w:r>
          </w:p>
          <w:p w:rsidR="009B407E" w:rsidRPr="009B407E" w:rsidRDefault="009B407E" w:rsidP="006A5CDA">
            <w:pPr>
              <w:rPr>
                <w:noProof w:val="0"/>
                <w:color w:val="000000"/>
                <w:sz w:val="24"/>
                <w:szCs w:val="24"/>
                <w:lang/>
              </w:rPr>
            </w:pPr>
            <w:proofErr w:type="spellStart"/>
            <w:r w:rsidRPr="009B407E">
              <w:rPr>
                <w:noProof w:val="0"/>
                <w:color w:val="000000"/>
                <w:sz w:val="24"/>
                <w:szCs w:val="24"/>
                <w:lang w:val="en-US"/>
              </w:rPr>
              <w:t>Структура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физичке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културе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физичко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васпитање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спорт</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рекреација</w:t>
            </w:r>
            <w:proofErr w:type="spellEnd"/>
            <w:r w:rsidRPr="009B407E">
              <w:rPr>
                <w:noProof w:val="0"/>
                <w:color w:val="000000"/>
                <w:sz w:val="24"/>
                <w:szCs w:val="24"/>
                <w:lang w:val="en-US"/>
              </w:rPr>
              <w:t>).</w:t>
            </w:r>
          </w:p>
          <w:p w:rsidR="009B407E" w:rsidRPr="009B407E" w:rsidRDefault="009B407E" w:rsidP="006A5CDA">
            <w:pPr>
              <w:rPr>
                <w:noProof w:val="0"/>
                <w:color w:val="000000"/>
                <w:sz w:val="24"/>
                <w:szCs w:val="24"/>
                <w:lang/>
              </w:rPr>
            </w:pPr>
          </w:p>
          <w:p w:rsidR="009B407E" w:rsidRPr="009B407E" w:rsidRDefault="009B407E" w:rsidP="006A5CDA">
            <w:pPr>
              <w:jc w:val="center"/>
              <w:rPr>
                <w:b/>
                <w:noProof w:val="0"/>
                <w:color w:val="000000"/>
                <w:sz w:val="24"/>
                <w:szCs w:val="24"/>
                <w:lang/>
              </w:rPr>
            </w:pPr>
            <w:r w:rsidRPr="009B407E">
              <w:rPr>
                <w:b/>
                <w:noProof w:val="0"/>
                <w:color w:val="000000"/>
                <w:sz w:val="24"/>
                <w:szCs w:val="24"/>
                <w:lang/>
              </w:rPr>
              <w:t>Здравствено васпитање</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Утицај</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различитих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вежбања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кардио-респираторни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систем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скелетно-мишићни</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организам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уопште</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Здравствено-хигијенске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мере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пре</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после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вежбања</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Значај</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правилне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исхране</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Енергетски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напици</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њихова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штетност</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lastRenderedPageBreak/>
              <w:t>Прва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помоћ</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након</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површинских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повреда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уганућа</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прелома</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Значај</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вежбања</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природи</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Чување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околине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вежбању</w:t>
            </w:r>
            <w:proofErr w:type="spellEnd"/>
            <w:r w:rsidRPr="009B407E">
              <w:rPr>
                <w:noProof w:val="0"/>
                <w:color w:val="000000"/>
                <w:sz w:val="24"/>
                <w:szCs w:val="24"/>
                <w:lang w:val="en-US"/>
              </w:rPr>
              <w:t>.</w:t>
            </w:r>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Последице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конзумирања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дувана</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алкохола</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психоактивних</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супстанци</w:t>
            </w:r>
            <w:proofErr w:type="spellEnd"/>
          </w:p>
          <w:p w:rsidR="009B407E" w:rsidRPr="009B407E" w:rsidRDefault="009B407E" w:rsidP="006A5CDA">
            <w:pPr>
              <w:jc w:val="both"/>
              <w:rPr>
                <w:noProof w:val="0"/>
                <w:color w:val="000000"/>
                <w:sz w:val="24"/>
                <w:szCs w:val="24"/>
                <w:lang w:val="en-US"/>
              </w:rPr>
            </w:pPr>
            <w:proofErr w:type="spellStart"/>
            <w:r w:rsidRPr="009B407E">
              <w:rPr>
                <w:noProof w:val="0"/>
                <w:color w:val="000000"/>
                <w:sz w:val="24"/>
                <w:szCs w:val="24"/>
                <w:lang w:val="en-US"/>
              </w:rPr>
              <w:t>Правилно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конзумирање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додатака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исхрани</w:t>
            </w:r>
            <w:proofErr w:type="spellEnd"/>
            <w:r w:rsidRPr="009B407E">
              <w:rPr>
                <w:noProof w:val="0"/>
                <w:color w:val="000000"/>
                <w:sz w:val="24"/>
                <w:szCs w:val="24"/>
                <w:lang w:val="en-US"/>
              </w:rPr>
              <w:t>.</w:t>
            </w:r>
          </w:p>
          <w:p w:rsidR="009B407E" w:rsidRPr="009B407E" w:rsidRDefault="009B407E" w:rsidP="006A5CDA">
            <w:pPr>
              <w:rPr>
                <w:noProof w:val="0"/>
                <w:color w:val="000000"/>
                <w:sz w:val="24"/>
                <w:szCs w:val="24"/>
                <w:lang/>
              </w:rPr>
            </w:pPr>
            <w:proofErr w:type="spellStart"/>
            <w:r w:rsidRPr="009B407E">
              <w:rPr>
                <w:noProof w:val="0"/>
                <w:color w:val="000000"/>
                <w:sz w:val="24"/>
                <w:szCs w:val="24"/>
                <w:lang w:val="en-US"/>
              </w:rPr>
              <w:t>Мере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заштите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репродуктивног</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здравља</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процесу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вежбања</w:t>
            </w:r>
            <w:proofErr w:type="spellEnd"/>
          </w:p>
          <w:p w:rsidR="009B407E" w:rsidRPr="009B407E" w:rsidRDefault="009B407E" w:rsidP="006A5CDA">
            <w:pPr>
              <w:rPr>
                <w:noProof w:val="0"/>
                <w:color w:val="000000"/>
                <w:sz w:val="24"/>
                <w:szCs w:val="24"/>
                <w:lang/>
              </w:rPr>
            </w:pPr>
          </w:p>
          <w:p w:rsidR="009B407E" w:rsidRPr="009B407E" w:rsidRDefault="009B407E" w:rsidP="006A5CDA">
            <w:pPr>
              <w:jc w:val="center"/>
              <w:rPr>
                <w:b/>
                <w:noProof w:val="0"/>
                <w:color w:val="000000"/>
                <w:sz w:val="24"/>
                <w:szCs w:val="24"/>
                <w:lang/>
              </w:rPr>
            </w:pPr>
          </w:p>
          <w:p w:rsidR="009B407E" w:rsidRPr="009B407E" w:rsidRDefault="009B407E" w:rsidP="006A5CDA">
            <w:pPr>
              <w:rPr>
                <w:noProof w:val="0"/>
                <w:color w:val="000000"/>
                <w:sz w:val="24"/>
                <w:szCs w:val="24"/>
                <w:lang/>
              </w:rPr>
            </w:pPr>
          </w:p>
          <w:p w:rsidR="009B407E" w:rsidRPr="009B407E" w:rsidRDefault="009B407E" w:rsidP="006A5CDA">
            <w:pPr>
              <w:rPr>
                <w:b/>
                <w:bCs/>
                <w:noProof w:val="0"/>
                <w:color w:val="000000"/>
                <w:sz w:val="24"/>
                <w:szCs w:val="24"/>
                <w:lang/>
              </w:rPr>
            </w:pPr>
          </w:p>
          <w:p w:rsidR="009B407E" w:rsidRPr="009B407E" w:rsidRDefault="009B407E" w:rsidP="006A5CDA">
            <w:pPr>
              <w:rPr>
                <w:b/>
                <w:sz w:val="24"/>
                <w:szCs w:val="24"/>
                <w:lang/>
              </w:rPr>
            </w:pPr>
          </w:p>
        </w:tc>
        <w:tc>
          <w:tcPr>
            <w:tcW w:w="3306" w:type="dxa"/>
          </w:tcPr>
          <w:p w:rsidR="009B407E" w:rsidRPr="009B407E" w:rsidRDefault="009B407E" w:rsidP="006A5CDA">
            <w:pPr>
              <w:jc w:val="center"/>
              <w:rPr>
                <w:b/>
                <w:sz w:val="24"/>
                <w:szCs w:val="24"/>
                <w:lang w:val="sr-Cyrl-BA"/>
              </w:rPr>
            </w:pPr>
            <w:r w:rsidRPr="009B407E">
              <w:rPr>
                <w:b/>
                <w:sz w:val="24"/>
                <w:szCs w:val="24"/>
                <w:lang w:val="sr-Cyrl-BA"/>
              </w:rPr>
              <w:lastRenderedPageBreak/>
              <w:t>Побројати активности којима се описује:</w:t>
            </w:r>
          </w:p>
          <w:p w:rsidR="009B407E" w:rsidRPr="009B407E" w:rsidRDefault="009B407E" w:rsidP="006A5CDA">
            <w:pPr>
              <w:rPr>
                <w:noProof w:val="0"/>
                <w:color w:val="000000"/>
                <w:sz w:val="24"/>
                <w:szCs w:val="24"/>
                <w:lang w:val="en-US"/>
              </w:rPr>
            </w:pPr>
            <w:r w:rsidRPr="009B407E">
              <w:rPr>
                <w:b/>
                <w:bCs/>
                <w:noProof w:val="0"/>
                <w:color w:val="000000"/>
                <w:sz w:val="24"/>
                <w:szCs w:val="24"/>
                <w:lang w:val="en-US"/>
              </w:rPr>
              <w:t xml:space="preserve"> </w:t>
            </w:r>
            <w:proofErr w:type="spellStart"/>
            <w:r w:rsidRPr="009B407E">
              <w:rPr>
                <w:bCs/>
                <w:noProof w:val="0"/>
                <w:color w:val="000000"/>
                <w:sz w:val="24"/>
                <w:szCs w:val="24"/>
                <w:lang w:val="en-US"/>
              </w:rPr>
              <w:t>Настава</w:t>
            </w:r>
            <w:proofErr w:type="spellEnd"/>
            <w:r w:rsidRPr="009B407E">
              <w:rPr>
                <w:noProof w:val="0"/>
                <w:color w:val="000000"/>
                <w:sz w:val="24"/>
                <w:szCs w:val="24"/>
                <w:lang w:val="en-US"/>
              </w:rPr>
              <w:t> </w:t>
            </w:r>
            <w:proofErr w:type="spellStart"/>
            <w:r w:rsidRPr="009B407E">
              <w:rPr>
                <w:noProof w:val="0"/>
                <w:color w:val="000000"/>
                <w:sz w:val="24"/>
                <w:szCs w:val="24"/>
                <w:lang w:val="en-US"/>
              </w:rPr>
              <w:t>Физичког</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здравственог</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васпитања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усмерена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према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индивидуалним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разликама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ученика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које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узимају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као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критеријум</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диференцираном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приступу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самим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тим</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неопходно</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је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упутити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ученика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или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групу</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ученика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на</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олакшане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или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проширене</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садржаје</w:t>
            </w:r>
            <w:proofErr w:type="spellEnd"/>
            <w:r w:rsidRPr="009B407E">
              <w:rPr>
                <w:noProof w:val="0"/>
                <w:color w:val="000000"/>
                <w:sz w:val="24"/>
                <w:szCs w:val="24"/>
                <w:lang w:val="en-US"/>
              </w:rPr>
              <w:t xml:space="preserve"> у </w:t>
            </w:r>
            <w:proofErr w:type="spellStart"/>
            <w:r w:rsidRPr="009B407E">
              <w:rPr>
                <w:noProof w:val="0"/>
                <w:color w:val="000000"/>
                <w:sz w:val="24"/>
                <w:szCs w:val="24"/>
                <w:lang w:val="en-US"/>
              </w:rPr>
              <w:t>часовној</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ваннаставној</w:t>
            </w:r>
            <w:proofErr w:type="spellEnd"/>
            <w:r w:rsidRPr="009B407E">
              <w:rPr>
                <w:noProof w:val="0"/>
                <w:color w:val="000000"/>
                <w:sz w:val="24"/>
                <w:szCs w:val="24"/>
                <w:lang w:val="en-US"/>
              </w:rPr>
              <w:t xml:space="preserve"> и </w:t>
            </w:r>
            <w:proofErr w:type="spellStart"/>
            <w:r w:rsidRPr="009B407E">
              <w:rPr>
                <w:noProof w:val="0"/>
                <w:color w:val="000000"/>
                <w:sz w:val="24"/>
                <w:szCs w:val="24"/>
                <w:lang w:val="en-US"/>
              </w:rPr>
              <w:t>ваншколској</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организацији</w:t>
            </w:r>
            <w:proofErr w:type="spellEnd"/>
            <w:r w:rsidRPr="009B407E">
              <w:rPr>
                <w:noProof w:val="0"/>
                <w:color w:val="000000"/>
                <w:sz w:val="24"/>
                <w:szCs w:val="24"/>
                <w:lang w:val="en-US"/>
              </w:rPr>
              <w:t xml:space="preserve"> </w:t>
            </w:r>
            <w:proofErr w:type="spellStart"/>
            <w:r w:rsidRPr="009B407E">
              <w:rPr>
                <w:noProof w:val="0"/>
                <w:color w:val="000000"/>
                <w:sz w:val="24"/>
                <w:szCs w:val="24"/>
                <w:lang w:val="en-US"/>
              </w:rPr>
              <w:t>рада</w:t>
            </w:r>
            <w:proofErr w:type="spellEnd"/>
            <w:r w:rsidRPr="009B407E">
              <w:rPr>
                <w:noProof w:val="0"/>
                <w:color w:val="000000"/>
                <w:sz w:val="24"/>
                <w:szCs w:val="24"/>
                <w:lang w:val="en-US"/>
              </w:rPr>
              <w:t>.</w:t>
            </w:r>
          </w:p>
          <w:p w:rsidR="009B407E" w:rsidRPr="009B407E" w:rsidRDefault="009B407E" w:rsidP="006A5CDA">
            <w:pPr>
              <w:rPr>
                <w:sz w:val="24"/>
                <w:szCs w:val="24"/>
                <w:lang w:val="sr-Cyrl-BA"/>
              </w:rPr>
            </w:pPr>
          </w:p>
          <w:p w:rsidR="009B407E" w:rsidRPr="009B407E" w:rsidRDefault="009B407E" w:rsidP="006A5CDA">
            <w:pPr>
              <w:rPr>
                <w:sz w:val="24"/>
                <w:szCs w:val="24"/>
                <w:lang w:val="sr-Cyrl-BA"/>
              </w:rPr>
            </w:pPr>
            <w:r w:rsidRPr="009B407E">
              <w:rPr>
                <w:sz w:val="24"/>
                <w:szCs w:val="24"/>
                <w:lang w:val="sr-Cyrl-BA"/>
              </w:rPr>
              <w:t xml:space="preserve">Начин остваривања корелације – биологија, </w:t>
            </w:r>
            <w:r w:rsidRPr="009B407E">
              <w:rPr>
                <w:sz w:val="24"/>
                <w:szCs w:val="24"/>
                <w:lang w:val="sr-Cyrl-BA"/>
              </w:rPr>
              <w:lastRenderedPageBreak/>
              <w:t>музичка култура, физика, ликовна култура, историја, математика, хемија</w:t>
            </w:r>
          </w:p>
          <w:p w:rsidR="009B407E" w:rsidRPr="009B407E" w:rsidRDefault="009B407E" w:rsidP="006A5CDA">
            <w:pPr>
              <w:rPr>
                <w:sz w:val="24"/>
                <w:szCs w:val="24"/>
                <w:lang w:val="sr-Cyrl-BA"/>
              </w:rPr>
            </w:pPr>
          </w:p>
          <w:p w:rsidR="009B407E" w:rsidRPr="009B407E" w:rsidRDefault="009B407E" w:rsidP="006A5CDA">
            <w:pPr>
              <w:rPr>
                <w:sz w:val="24"/>
                <w:szCs w:val="24"/>
                <w:lang w:val="sr-Cyrl-BA"/>
              </w:rPr>
            </w:pPr>
          </w:p>
          <w:p w:rsidR="009B407E" w:rsidRPr="009B407E" w:rsidRDefault="009B407E" w:rsidP="006A5CDA">
            <w:pPr>
              <w:rPr>
                <w:sz w:val="24"/>
                <w:szCs w:val="24"/>
                <w:lang w:val="sr-Cyrl-BA"/>
              </w:rPr>
            </w:pPr>
            <w:r w:rsidRPr="009B407E">
              <w:rPr>
                <w:sz w:val="24"/>
                <w:szCs w:val="24"/>
                <w:lang/>
              </w:rPr>
              <w:t>Школски ресурси: терени у школи за спортске игре(фудбал, рукомет, кошарка, одбојка), као и полигон. Велика травната површина у оквиру школског дворишта(атлетика). Гимнастичке справе (греда, шведски сандук, козлић, одскочна даска, струњаче). Фудбалски терен локалног фудбалског клуба(атлетика, крос)</w:t>
            </w:r>
            <w:r w:rsidRPr="009B407E">
              <w:rPr>
                <w:sz w:val="24"/>
                <w:szCs w:val="24"/>
                <w:lang w:val="sr-Cyrl-BA"/>
              </w:rPr>
              <w:t>.</w:t>
            </w:r>
          </w:p>
          <w:p w:rsidR="009B407E" w:rsidRPr="009B407E" w:rsidRDefault="009B407E" w:rsidP="006A5CDA">
            <w:pPr>
              <w:rPr>
                <w:sz w:val="24"/>
                <w:szCs w:val="24"/>
                <w:lang w:val="sr-Cyrl-BA"/>
              </w:rPr>
            </w:pPr>
            <w:r w:rsidRPr="009B407E">
              <w:rPr>
                <w:sz w:val="24"/>
                <w:szCs w:val="24"/>
                <w:lang w:val="sr-Cyrl-BA"/>
              </w:rPr>
              <w:t>Лопте, спортски реквизити за спортске игре, гимнастику и атлетику, голови, кошеви, мрежа за одбојку.</w:t>
            </w:r>
          </w:p>
          <w:p w:rsidR="009B407E" w:rsidRPr="009B407E" w:rsidRDefault="009B407E" w:rsidP="006A5CDA">
            <w:pPr>
              <w:rPr>
                <w:sz w:val="24"/>
                <w:szCs w:val="24"/>
                <w:lang w:val="sr-Cyrl-BA"/>
              </w:rPr>
            </w:pPr>
          </w:p>
          <w:p w:rsidR="009B407E" w:rsidRPr="00665BA0" w:rsidRDefault="009B407E" w:rsidP="006A5CDA">
            <w:pPr>
              <w:rPr>
                <w:b/>
                <w:sz w:val="20"/>
                <w:szCs w:val="20"/>
                <w:lang w:val="sr-Cyrl-BA"/>
              </w:rPr>
            </w:pPr>
            <w:r w:rsidRPr="009B407E">
              <w:rPr>
                <w:sz w:val="24"/>
                <w:szCs w:val="24"/>
                <w:lang w:val="sr-Cyrl-BA"/>
              </w:rPr>
              <w:t>Израда презентација,гледање видео материјала, коришћење аудио материјала и спортских апликација.</w:t>
            </w:r>
          </w:p>
        </w:tc>
      </w:tr>
    </w:tbl>
    <w:p w:rsidR="009B407E" w:rsidRPr="009B407E" w:rsidRDefault="009B407E" w:rsidP="006628BB">
      <w:pPr>
        <w:rPr>
          <w:lang w:val="en-US"/>
        </w:rPr>
      </w:pPr>
    </w:p>
    <w:sectPr w:rsidR="009B407E" w:rsidRPr="009B407E" w:rsidSect="000F3481">
      <w:pgSz w:w="15840" w:h="12240" w:orient="landscape"/>
      <w:pgMar w:top="1135"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5D9" w:rsidRDefault="001335D9" w:rsidP="00821D75">
      <w:r>
        <w:separator/>
      </w:r>
    </w:p>
  </w:endnote>
  <w:endnote w:type="continuationSeparator" w:id="0">
    <w:p w:rsidR="001335D9" w:rsidRDefault="001335D9" w:rsidP="00821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5D9" w:rsidRDefault="001335D9" w:rsidP="00821D75">
      <w:r>
        <w:separator/>
      </w:r>
    </w:p>
  </w:footnote>
  <w:footnote w:type="continuationSeparator" w:id="0">
    <w:p w:rsidR="001335D9" w:rsidRDefault="001335D9" w:rsidP="00821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D30"/>
    <w:multiLevelType w:val="hybridMultilevel"/>
    <w:tmpl w:val="67DAA2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0E7152F"/>
    <w:multiLevelType w:val="hybridMultilevel"/>
    <w:tmpl w:val="E40E95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BBF3775"/>
    <w:multiLevelType w:val="hybridMultilevel"/>
    <w:tmpl w:val="999A1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F30AB"/>
    <w:multiLevelType w:val="hybridMultilevel"/>
    <w:tmpl w:val="65FE52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D275F7E"/>
    <w:multiLevelType w:val="hybridMultilevel"/>
    <w:tmpl w:val="6EDEA27C"/>
    <w:lvl w:ilvl="0" w:tplc="6246B70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nsid w:val="4BF0026E"/>
    <w:multiLevelType w:val="hybridMultilevel"/>
    <w:tmpl w:val="C046F5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24518A"/>
    <w:multiLevelType w:val="hybridMultilevel"/>
    <w:tmpl w:val="13F86F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10034D2"/>
    <w:multiLevelType w:val="hybridMultilevel"/>
    <w:tmpl w:val="510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0431DC"/>
    <w:multiLevelType w:val="hybridMultilevel"/>
    <w:tmpl w:val="9DBCBC6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57A761D6"/>
    <w:multiLevelType w:val="hybridMultilevel"/>
    <w:tmpl w:val="8354D08C"/>
    <w:lvl w:ilvl="0" w:tplc="5C78B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257177"/>
    <w:multiLevelType w:val="hybridMultilevel"/>
    <w:tmpl w:val="646A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46767D"/>
    <w:multiLevelType w:val="hybridMultilevel"/>
    <w:tmpl w:val="2D4AB9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59B1E86"/>
    <w:multiLevelType w:val="hybridMultilevel"/>
    <w:tmpl w:val="3F04C6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4"/>
  </w:num>
  <w:num w:numId="11">
    <w:abstractNumId w:val="8"/>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21D75"/>
    <w:rsid w:val="000F1B9A"/>
    <w:rsid w:val="000F3481"/>
    <w:rsid w:val="001335D9"/>
    <w:rsid w:val="00327837"/>
    <w:rsid w:val="004D5865"/>
    <w:rsid w:val="00637C9F"/>
    <w:rsid w:val="006628BB"/>
    <w:rsid w:val="00821D75"/>
    <w:rsid w:val="008C5921"/>
    <w:rsid w:val="009439BA"/>
    <w:rsid w:val="009639B2"/>
    <w:rsid w:val="009B407E"/>
    <w:rsid w:val="00A071C8"/>
    <w:rsid w:val="00B016B2"/>
    <w:rsid w:val="00B62D54"/>
    <w:rsid w:val="00BC0D83"/>
    <w:rsid w:val="00C97C76"/>
    <w:rsid w:val="00DF2057"/>
    <w:rsid w:val="00E3445C"/>
    <w:rsid w:val="00E414F9"/>
    <w:rsid w:val="00E940CC"/>
    <w:rsid w:val="00ED5518"/>
    <w:rsid w:val="00F262F3"/>
    <w:rsid w:val="00F66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75"/>
    <w:pPr>
      <w:spacing w:after="0" w:line="240" w:lineRule="auto"/>
    </w:pPr>
    <w:rPr>
      <w:rFonts w:ascii="Times New Roman" w:eastAsia="Times New Roman" w:hAnsi="Times New Roman" w:cs="Times New Roman"/>
      <w:noProof/>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1D75"/>
    <w:pPr>
      <w:tabs>
        <w:tab w:val="center" w:pos="4702"/>
        <w:tab w:val="right" w:pos="9405"/>
      </w:tabs>
    </w:pPr>
  </w:style>
  <w:style w:type="character" w:customStyle="1" w:styleId="HeaderChar">
    <w:name w:val="Header Char"/>
    <w:basedOn w:val="DefaultParagraphFont"/>
    <w:link w:val="Header"/>
    <w:uiPriority w:val="99"/>
    <w:semiHidden/>
    <w:rsid w:val="00821D75"/>
    <w:rPr>
      <w:rFonts w:ascii="Times New Roman" w:eastAsia="Times New Roman" w:hAnsi="Times New Roman" w:cs="Times New Roman"/>
      <w:noProof/>
      <w:sz w:val="24"/>
      <w:szCs w:val="24"/>
      <w:lang w:val="sr-Cyrl-CS"/>
    </w:rPr>
  </w:style>
  <w:style w:type="paragraph" w:styleId="Footer">
    <w:name w:val="footer"/>
    <w:basedOn w:val="Normal"/>
    <w:link w:val="FooterChar"/>
    <w:uiPriority w:val="99"/>
    <w:semiHidden/>
    <w:unhideWhenUsed/>
    <w:rsid w:val="00821D75"/>
    <w:pPr>
      <w:tabs>
        <w:tab w:val="center" w:pos="4702"/>
        <w:tab w:val="right" w:pos="9405"/>
      </w:tabs>
    </w:pPr>
  </w:style>
  <w:style w:type="character" w:customStyle="1" w:styleId="FooterChar">
    <w:name w:val="Footer Char"/>
    <w:basedOn w:val="DefaultParagraphFont"/>
    <w:link w:val="Footer"/>
    <w:uiPriority w:val="99"/>
    <w:semiHidden/>
    <w:rsid w:val="00821D75"/>
    <w:rPr>
      <w:rFonts w:ascii="Times New Roman" w:eastAsia="Times New Roman" w:hAnsi="Times New Roman" w:cs="Times New Roman"/>
      <w:noProof/>
      <w:sz w:val="24"/>
      <w:szCs w:val="24"/>
      <w:lang w:val="sr-Cyrl-CS"/>
    </w:rPr>
  </w:style>
  <w:style w:type="paragraph" w:styleId="ListParagraph">
    <w:name w:val="List Paragraph"/>
    <w:basedOn w:val="Normal"/>
    <w:uiPriority w:val="34"/>
    <w:qFormat/>
    <w:rsid w:val="00327837"/>
    <w:pPr>
      <w:ind w:left="720"/>
      <w:contextualSpacing/>
    </w:pPr>
  </w:style>
  <w:style w:type="table" w:styleId="TableGrid">
    <w:name w:val="Table Grid"/>
    <w:basedOn w:val="TableNormal"/>
    <w:uiPriority w:val="59"/>
    <w:rsid w:val="008C5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62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90778-DC46-4244-BBF7-13F31A42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3</cp:revision>
  <dcterms:created xsi:type="dcterms:W3CDTF">2020-06-28T21:03:00Z</dcterms:created>
  <dcterms:modified xsi:type="dcterms:W3CDTF">2020-09-08T08:58:00Z</dcterms:modified>
</cp:coreProperties>
</file>